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3F" w:rsidRDefault="00E81F84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18.Η ναυμαχία της Σαλαμίνας</w:t>
      </w:r>
    </w:p>
    <w:p w:rsidR="00E81F84" w:rsidRDefault="00E81F84">
      <w:pPr>
        <w:rPr>
          <w:rFonts w:ascii="Comic Sans MS" w:hAnsi="Comic Sans MS"/>
          <w:b/>
          <w:sz w:val="48"/>
          <w:szCs w:val="48"/>
        </w:rPr>
      </w:pPr>
    </w:p>
    <w:p w:rsid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Προς τα πού κατευθύνθηκε ο Ξέρξης και τι αντίκρισε εκεί;</w:t>
      </w:r>
    </w:p>
    <w:p w:rsid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Τι ύψωσαν οι Πελοποννήσιοι και γιατί;</w:t>
      </w:r>
    </w:p>
    <w:p w:rsid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Ποιοι αρχηγοί του στόλου διαφώνησαν και γιατί;</w:t>
      </w:r>
    </w:p>
    <w:p w:rsid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Τι ήταν οι τριήρεις;</w:t>
      </w:r>
    </w:p>
    <w:p w:rsid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Πού δόθηκε τελικά η μάχη και τι εντολή έδωσε ο Ξέρξης;</w:t>
      </w:r>
    </w:p>
    <w:p w:rsid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Πού πήγε ο Ξέρξης για να βλέπει τη μάχη;</w:t>
      </w:r>
    </w:p>
    <w:p w:rsidR="00E81F84" w:rsidRPr="00E81F84" w:rsidRDefault="00E81F84" w:rsidP="00E81F84">
      <w:pPr>
        <w:pStyle w:val="a3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Πόσο κράτησε η μάχη, ποιο κέρδισα</w:t>
      </w:r>
      <w:r w:rsidR="00486511">
        <w:rPr>
          <w:rFonts w:ascii="Comic Sans MS" w:hAnsi="Comic Sans MS"/>
          <w:sz w:val="36"/>
          <w:szCs w:val="36"/>
        </w:rPr>
        <w:t>ν και γιατί;</w:t>
      </w:r>
    </w:p>
    <w:sectPr w:rsidR="00E81F84" w:rsidRPr="00E81F84" w:rsidSect="00BD3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97EAB"/>
    <w:multiLevelType w:val="hybridMultilevel"/>
    <w:tmpl w:val="6A445224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81F84"/>
    <w:rsid w:val="00357073"/>
    <w:rsid w:val="00486511"/>
    <w:rsid w:val="00BD3D3F"/>
    <w:rsid w:val="00E8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stayros</dc:creator>
  <cp:lastModifiedBy>stayros</cp:lastModifiedBy>
  <cp:revision>3</cp:revision>
  <dcterms:created xsi:type="dcterms:W3CDTF">2019-01-16T13:37:00Z</dcterms:created>
  <dcterms:modified xsi:type="dcterms:W3CDTF">2019-01-16T13:49:00Z</dcterms:modified>
</cp:coreProperties>
</file>