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3C6" w:rsidRDefault="00D6076A" w:rsidP="00D6076A">
      <w:r>
        <w:t xml:space="preserve">ΔΙΔΑΚΤΙΚΗ ΕΝΟΤΗΤΑ </w:t>
      </w:r>
    </w:p>
    <w:p w:rsidR="00D6076A" w:rsidRDefault="00D6076A" w:rsidP="00D6076A"/>
    <w:p w:rsidR="00D6076A" w:rsidRDefault="00D6076A" w:rsidP="00D6076A">
      <w:r>
        <w:t xml:space="preserve">Γ΄ΓΥΜΝΑΣΙΟΥ  ΑΛΓΕΒΡΑ ΤΑΥΤΟΤΗΤΕΣ </w:t>
      </w:r>
    </w:p>
    <w:p w:rsidR="00D6076A" w:rsidRDefault="00D6076A" w:rsidP="00D6076A">
      <w:r>
        <w:t>ΣΤΟΧΟΙ</w:t>
      </w:r>
      <w:r>
        <w:t>:</w:t>
      </w:r>
    </w:p>
    <w:p w:rsidR="00D6076A" w:rsidRDefault="00D6076A" w:rsidP="00D6076A">
      <w:r>
        <w:t>Να γνωρίζουν πότε μία ισότητα είναι ταυτότητα</w:t>
      </w:r>
    </w:p>
    <w:p w:rsidR="00D6076A" w:rsidRDefault="00D6076A" w:rsidP="00D6076A">
      <w:r>
        <w:t>Ποιες  είναι  οι βασικές ταυτότητες</w:t>
      </w:r>
    </w:p>
    <w:p w:rsidR="00D6076A" w:rsidRDefault="00D6076A" w:rsidP="00D6076A">
      <w:r>
        <w:t xml:space="preserve">Να μπορούν να τις αποδείξουν </w:t>
      </w:r>
    </w:p>
    <w:p w:rsidR="00D6076A" w:rsidRDefault="00D6076A" w:rsidP="00D6076A">
      <w:r>
        <w:t>Να μπορούν να τις χρησιμοποιήσουν</w:t>
      </w:r>
    </w:p>
    <w:p w:rsidR="00D6076A" w:rsidRDefault="00D40035" w:rsidP="00D6076A">
      <w:pPr>
        <w:rPr>
          <w:vertAlign w:val="superscript"/>
        </w:rPr>
      </w:pPr>
      <w:r>
        <w:t xml:space="preserve">Να καταλάβουν ότι το </w:t>
      </w:r>
      <w:r>
        <w:t>(</w:t>
      </w:r>
      <w:proofErr w:type="spellStart"/>
      <w:r>
        <w:t>α+β</w:t>
      </w:r>
      <w:proofErr w:type="spellEnd"/>
      <w:r>
        <w:t xml:space="preserve"> )</w:t>
      </w:r>
      <w:r>
        <w:rPr>
          <w:vertAlign w:val="superscript"/>
        </w:rPr>
        <w:t>2</w:t>
      </w:r>
      <w:r>
        <w:t xml:space="preserve"> </w:t>
      </w:r>
      <w:r>
        <w:t xml:space="preserve"> είναι διαφορετικό του </w:t>
      </w:r>
      <w:r>
        <w:t>α</w:t>
      </w:r>
      <w:r>
        <w:rPr>
          <w:vertAlign w:val="superscript"/>
        </w:rPr>
        <w:t>2</w:t>
      </w:r>
      <w:r>
        <w:t xml:space="preserve"> +</w:t>
      </w:r>
      <w:proofErr w:type="spellStart"/>
      <w:r>
        <w:t>β</w:t>
      </w:r>
      <w:r>
        <w:rPr>
          <w:vertAlign w:val="superscript"/>
        </w:rPr>
        <w:t>2</w:t>
      </w:r>
      <w:proofErr w:type="spellEnd"/>
    </w:p>
    <w:p w:rsidR="00D40035" w:rsidRDefault="00D40035" w:rsidP="00D6076A">
      <w:pPr>
        <w:rPr>
          <w:vertAlign w:val="superscript"/>
        </w:rPr>
      </w:pPr>
    </w:p>
    <w:p w:rsidR="00D40035" w:rsidRDefault="00D40035" w:rsidP="00D6076A">
      <w:pPr>
        <w:rPr>
          <w:vertAlign w:val="superscript"/>
        </w:rPr>
      </w:pPr>
    </w:p>
    <w:p w:rsidR="00D40035" w:rsidRDefault="00D40035" w:rsidP="00D6076A"/>
    <w:p w:rsidR="00D6076A" w:rsidRDefault="00D6076A" w:rsidP="00D6076A">
      <w:r>
        <w:t>ΔΡΑΣΤΗΡΙΟΤΗΤΕΣ ΥΛΟΠΟΙΗΣΗΣ</w:t>
      </w:r>
    </w:p>
    <w:p w:rsidR="00D6076A" w:rsidRDefault="00D40035" w:rsidP="00D6076A">
      <w:r>
        <w:t>1</w:t>
      </w:r>
    </w:p>
    <w:p w:rsidR="00D6076A" w:rsidRDefault="00D6076A" w:rsidP="00D6076A">
      <w:r>
        <w:t>Να</w:t>
      </w:r>
      <w:r>
        <w:t xml:space="preserve"> συμπληρώσετε την ισότητα : (</w:t>
      </w:r>
      <w:r>
        <w:t xml:space="preserve"> α+β</w:t>
      </w:r>
      <w:r>
        <w:t>)</w:t>
      </w:r>
      <w:r>
        <w:rPr>
          <w:vertAlign w:val="superscript"/>
        </w:rPr>
        <w:t>2</w:t>
      </w:r>
      <w:r>
        <w:t xml:space="preserve"> = ...........................................</w:t>
      </w:r>
    </w:p>
    <w:p w:rsidR="00D6076A" w:rsidRDefault="00D6076A" w:rsidP="00D6076A">
      <w:r>
        <w:t xml:space="preserve">Να γίνουν οι </w:t>
      </w:r>
      <w:r>
        <w:t>πράξεις : (3+</w:t>
      </w:r>
      <w:r>
        <w:t xml:space="preserve"> 5</w:t>
      </w:r>
      <w:r>
        <w:t>)</w:t>
      </w:r>
      <w:r>
        <w:rPr>
          <w:vertAlign w:val="superscript"/>
        </w:rPr>
        <w:t>2</w:t>
      </w:r>
      <w:r>
        <w:t xml:space="preserve"> </w:t>
      </w:r>
      <w:r>
        <w:t>=</w:t>
      </w:r>
      <w:r>
        <w:t>......</w:t>
      </w:r>
      <w:r>
        <w:t>.....................  ΚΑΙ    3</w:t>
      </w:r>
      <w:r>
        <w:rPr>
          <w:vertAlign w:val="superscript"/>
        </w:rPr>
        <w:t>2</w:t>
      </w:r>
      <w:r>
        <w:t xml:space="preserve"> </w:t>
      </w:r>
      <w:r>
        <w:t>+2</w:t>
      </w:r>
      <w:r>
        <w:t>3 5</w:t>
      </w:r>
      <w:r>
        <w:t>+ 5</w:t>
      </w:r>
      <w:r>
        <w:rPr>
          <w:vertAlign w:val="superscript"/>
        </w:rPr>
        <w:t>2</w:t>
      </w:r>
      <w:r>
        <w:t xml:space="preserve"> </w:t>
      </w:r>
      <w:r>
        <w:t>=</w:t>
      </w:r>
      <w:r>
        <w:t>...................................</w:t>
      </w:r>
    </w:p>
    <w:p w:rsidR="00D40035" w:rsidRDefault="00D6076A" w:rsidP="00D6076A">
      <w:r>
        <w:t>Η ισότητα</w:t>
      </w:r>
      <w:r w:rsidR="00D40035">
        <w:t xml:space="preserve"> </w:t>
      </w:r>
      <w:r>
        <w:t xml:space="preserve"> (3+ 5)</w:t>
      </w:r>
      <w:r>
        <w:rPr>
          <w:vertAlign w:val="superscript"/>
        </w:rPr>
        <w:t>2</w:t>
      </w:r>
      <w:r>
        <w:t xml:space="preserve"> =</w:t>
      </w:r>
      <w:r w:rsidR="00D40035" w:rsidRPr="00D40035">
        <w:t xml:space="preserve"> </w:t>
      </w:r>
      <w:r w:rsidR="00D40035">
        <w:t xml:space="preserve"> 3</w:t>
      </w:r>
      <w:r w:rsidR="00D40035">
        <w:rPr>
          <w:vertAlign w:val="superscript"/>
        </w:rPr>
        <w:t>2</w:t>
      </w:r>
      <w:r w:rsidR="00D40035">
        <w:t>+ 5</w:t>
      </w:r>
      <w:r w:rsidR="00D40035">
        <w:rPr>
          <w:vertAlign w:val="superscript"/>
        </w:rPr>
        <w:t>2</w:t>
      </w:r>
      <w:r>
        <w:t>...........................  είναι σωστή ή λάθος ; ( κυκλώστε )</w:t>
      </w:r>
    </w:p>
    <w:p w:rsidR="00D6076A" w:rsidRDefault="00D6076A" w:rsidP="00D6076A">
      <w:r>
        <w:t xml:space="preserve"> Άρα γενικά η ισότητα : (</w:t>
      </w:r>
      <w:proofErr w:type="spellStart"/>
      <w:r w:rsidR="00D40035">
        <w:t>α+β</w:t>
      </w:r>
      <w:proofErr w:type="spellEnd"/>
      <w:r>
        <w:t xml:space="preserve"> )</w:t>
      </w:r>
      <w:r w:rsidR="00D40035">
        <w:rPr>
          <w:vertAlign w:val="superscript"/>
        </w:rPr>
        <w:t>2</w:t>
      </w:r>
      <w:r>
        <w:t xml:space="preserve"> =</w:t>
      </w:r>
      <w:proofErr w:type="spellStart"/>
      <w:r>
        <w:t>α</w:t>
      </w:r>
      <w:r w:rsidR="00D40035">
        <w:rPr>
          <w:vertAlign w:val="superscript"/>
        </w:rPr>
        <w:t>2</w:t>
      </w:r>
      <w:proofErr w:type="spellEnd"/>
      <w:r>
        <w:t xml:space="preserve"> +</w:t>
      </w:r>
      <w:proofErr w:type="spellStart"/>
      <w:r>
        <w:t>β</w:t>
      </w:r>
      <w:r w:rsidR="00D40035">
        <w:rPr>
          <w:vertAlign w:val="superscript"/>
        </w:rPr>
        <w:t>2</w:t>
      </w:r>
      <w:proofErr w:type="spellEnd"/>
      <w:r>
        <w:t xml:space="preserve"> είναι σωστή ή λάθος ; ( κυκλώστε )</w:t>
      </w:r>
    </w:p>
    <w:p w:rsidR="00D6076A" w:rsidRDefault="00D40035" w:rsidP="00D6076A">
      <w:r>
        <w:t>2</w:t>
      </w:r>
    </w:p>
    <w:p w:rsidR="00D40035" w:rsidRPr="0053300F" w:rsidRDefault="00D40035" w:rsidP="00D6076A">
      <w:r>
        <w:t xml:space="preserve">Για την γεωμετρική ερμηνεία να </w:t>
      </w:r>
      <w:proofErr w:type="spellStart"/>
      <w:r>
        <w:t>επισκεφτήτε</w:t>
      </w:r>
      <w:proofErr w:type="spellEnd"/>
      <w:r>
        <w:t xml:space="preserve"> τ</w:t>
      </w:r>
      <w:r w:rsidR="0053300F">
        <w:t>α</w:t>
      </w:r>
      <w:r>
        <w:t xml:space="preserve">  </w:t>
      </w:r>
      <w:r>
        <w:rPr>
          <w:lang w:val="en-US"/>
        </w:rPr>
        <w:t>link</w:t>
      </w:r>
      <w:r>
        <w:t xml:space="preserve"> </w:t>
      </w:r>
    </w:p>
    <w:p w:rsidR="00D40035" w:rsidRPr="00D40035" w:rsidRDefault="0053300F" w:rsidP="00D6076A">
      <w:pPr>
        <w:rPr>
          <w:lang w:val="en-US"/>
        </w:rPr>
      </w:pPr>
      <w:hyperlink r:id="rId6" w:history="1">
        <w:r w:rsidR="00D40035" w:rsidRPr="0053300F">
          <w:rPr>
            <w:rStyle w:val="-"/>
            <w:lang w:val="en-US"/>
          </w:rPr>
          <w:t>http://eisatopon.blogspot.gr/2011/10/blog-post_1571.html</w:t>
        </w:r>
      </w:hyperlink>
    </w:p>
    <w:p w:rsidR="00D40035" w:rsidRDefault="0053300F" w:rsidP="00D6076A">
      <w:hyperlink r:id="rId7" w:history="1">
        <w:r w:rsidRPr="0053300F">
          <w:rPr>
            <w:rStyle w:val="-"/>
            <w:lang w:val="en-US"/>
          </w:rPr>
          <w:t>http://blogs.sch.gr/dkonas/tag/%CE%B3%CE%B5%CF%89%CE%BC%CE%B5%CF%84%CF%81%CE%B9%CE%BA%CE%AE-%CE%B5%CF%81%CE%BC%CE%B7%CE%BD%CE%B5%CE%AF%CE%B1/</w:t>
        </w:r>
      </w:hyperlink>
    </w:p>
    <w:p w:rsidR="0053300F" w:rsidRDefault="0053300F" w:rsidP="00D6076A"/>
    <w:p w:rsidR="0053300F" w:rsidRDefault="0053300F" w:rsidP="00D6076A">
      <w:r>
        <w:t>3</w:t>
      </w:r>
    </w:p>
    <w:p w:rsidR="0053300F" w:rsidRPr="0053300F" w:rsidRDefault="0053300F" w:rsidP="00D6076A">
      <w:r>
        <w:t xml:space="preserve">Για περισσότερες ασκήσεις ανατρέξτε στο </w:t>
      </w:r>
      <w:r>
        <w:rPr>
          <w:lang w:val="en-US"/>
        </w:rPr>
        <w:t>link</w:t>
      </w:r>
    </w:p>
    <w:p w:rsidR="0053300F" w:rsidRDefault="0053300F" w:rsidP="00D6076A">
      <w:hyperlink r:id="rId8" w:history="1">
        <w:r w:rsidRPr="0053300F">
          <w:rPr>
            <w:rStyle w:val="-"/>
          </w:rPr>
          <w:t>http://bakouros.gr/wp-content/uploads/2013/10/%CE%91%CE%A3%CE%9A%CE%97%CE%A3%CE%95%CE%99%CE</w:t>
        </w:r>
        <w:r w:rsidRPr="0053300F">
          <w:rPr>
            <w:rStyle w:val="-"/>
          </w:rPr>
          <w:lastRenderedPageBreak/>
          <w:t>%A3-%CE%A3%CE%A4%CE%99%CE%A3-%CE%A4%CE%91%CE%A5%CE%A4%CE%9F%CE%A4%CE%97%CE%A4%CE%95%CE%A3-%CE%93%CE%84-%CE%93%CF%85%CE%BC%CE%BD%CE%B1%CF%83%CE%B9%CE%BF%CF%85.pdf</w:t>
        </w:r>
      </w:hyperlink>
    </w:p>
    <w:p w:rsidR="00A33183" w:rsidRDefault="00A33183" w:rsidP="00D6076A">
      <w:r>
        <w:t xml:space="preserve">ΟΙΜΑΘΗΤΕΣ ΘΑ ΑΞΙΟΛΟΓΗΘΟΥΝ ΜΕ ΒΑΣΗ ΤΟ </w:t>
      </w:r>
    </w:p>
    <w:p w:rsidR="00A33183" w:rsidRPr="0053300F" w:rsidRDefault="00A33183" w:rsidP="00D6076A">
      <w:hyperlink r:id="rId9" w:history="1">
        <w:r w:rsidRPr="00A33183">
          <w:rPr>
            <w:rStyle w:val="-"/>
          </w:rPr>
          <w:t>https://docs.google.com/forms/d/e/1FAIpQLScIjGewWYh03uf_</w:t>
        </w:r>
        <w:bookmarkStart w:id="0" w:name="_GoBack"/>
        <w:bookmarkEnd w:id="0"/>
        <w:r w:rsidRPr="00A33183">
          <w:rPr>
            <w:rStyle w:val="-"/>
          </w:rPr>
          <w:t>u</w:t>
        </w:r>
        <w:r w:rsidRPr="00A33183">
          <w:rPr>
            <w:rStyle w:val="-"/>
          </w:rPr>
          <w:t>2V1IvyzTNpd2RKVB7j9qz1hnCdDt6kW7g/viewform?usp=sf_link</w:t>
        </w:r>
      </w:hyperlink>
    </w:p>
    <w:sectPr w:rsidR="00A33183" w:rsidRPr="005330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6A"/>
    <w:rsid w:val="0053300F"/>
    <w:rsid w:val="006B6053"/>
    <w:rsid w:val="00886F12"/>
    <w:rsid w:val="00A33183"/>
    <w:rsid w:val="00D40035"/>
    <w:rsid w:val="00D6076A"/>
    <w:rsid w:val="00F4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3300F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331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3300F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331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kouros.gr/wp-content/uploads/2013/10/%CE%91%CE%A3%CE%9A%CE%97%CE%A3%CE%95%CE%99%CE%A3-%CE%A3%CE%A4%CE%99%CE%A3-%CE%A4%CE%91%CE%A5%CE%A4%CE%9F%CE%A4%CE%97%CE%A4%CE%95%CE%A3-%CE%93%CE%84-%CE%93%CF%85%CE%BC%CE%BD%CE%B1%CF%83%CE%B9%CE%BF%CF%85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logs.sch.gr/dkonas/tag/%CE%B3%CE%B5%CF%89%CE%BC%CE%B5%CF%84%CF%81%CE%B9%CE%BA%CE%AE-%CE%B5%CF%81%CE%BC%CE%B7%CE%BD%CE%B5%CE%AF%CE%B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isatopon.blogspot.gr/2011/10/blog-post_1571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cIjGewWYh03uf_u2V1IvyzTNpd2RKVB7j9qz1hnCdDt6kW7g/viewform?usp=sf_link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C7763-F54F-4A57-884F-DDED6916B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b1-epipedo</dc:creator>
  <cp:lastModifiedBy>b1-epipedo</cp:lastModifiedBy>
  <cp:revision>2</cp:revision>
  <dcterms:created xsi:type="dcterms:W3CDTF">2017-05-30T15:30:00Z</dcterms:created>
  <dcterms:modified xsi:type="dcterms:W3CDTF">2017-05-30T16:57:00Z</dcterms:modified>
</cp:coreProperties>
</file>