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7F" w:rsidRPr="00E84E7F" w:rsidRDefault="00E84E7F" w:rsidP="00E84E7F">
      <w:pPr>
        <w:ind w:left="-284" w:right="-908"/>
        <w:jc w:val="center"/>
        <w:rPr>
          <w:rFonts w:ascii="Verdana" w:hAnsi="Verdana"/>
          <w:b/>
          <w:sz w:val="36"/>
          <w:szCs w:val="36"/>
        </w:rPr>
      </w:pPr>
      <w:r w:rsidRPr="00E84E7F">
        <w:rPr>
          <w:rFonts w:ascii="Verdana" w:hAnsi="Verdana"/>
          <w:b/>
          <w:sz w:val="36"/>
          <w:szCs w:val="36"/>
          <w:shd w:val="clear" w:color="auto" w:fill="B6DDE8"/>
        </w:rPr>
        <w:t>ΔΡΑΣΤΗΡΙΟΤΗΤΕΣ  ΓΛΩΣΣΑΣ 13</w:t>
      </w:r>
    </w:p>
    <w:p w:rsidR="00E84E7F" w:rsidRDefault="00E84E7F" w:rsidP="00E84E7F">
      <w:pPr>
        <w:ind w:right="-908"/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.25pt;margin-top:6.45pt;width:493.5pt;height:167.25pt;z-index:251660288;mso-width-relative:margin;mso-height-relative:margin" strokecolor="#92cddc" strokeweight="1pt">
            <v:fill color2="#b6dde8" focusposition="1" focussize="" focus="100%" type="gradient"/>
            <v:shadow on="t" type="perspective" color="#205867" opacity=".5" offset="1pt" offset2="-3pt"/>
            <v:textbox style="mso-next-textbox:#_x0000_s1026">
              <w:txbxContent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Γλυκά  μου  παιδάκια,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Να   προσέχετε  τον  εαυτό  σας  και  να  είστε  καλά. 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Σε  αυτή  την  επανάληψή  μας  θα  θυμηθούμε  </w:t>
                  </w:r>
                  <w:r w:rsidRPr="00345F6B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το  ρήμα  Είμαι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και  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θα  εξασκηθούμε  στο   </w:t>
                  </w:r>
                  <w:r w:rsidRPr="00F24D70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να  διαβάζουμε  γρήγορα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κάποιους 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345F6B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</w:rPr>
                    <w:t>γλωσσοδέτες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.</w:t>
                  </w:r>
                </w:p>
                <w:p w:rsidR="00E84E7F" w:rsidRDefault="00E84E7F" w:rsidP="00E84E7F">
                  <w:pPr>
                    <w:jc w:val="right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Σας φιλώ  γλυκά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84E7F" w:rsidRPr="00BC538C" w:rsidRDefault="00E84E7F" w:rsidP="00E84E7F"/>
    <w:p w:rsidR="00E84E7F" w:rsidRPr="00BC538C" w:rsidRDefault="00E84E7F" w:rsidP="00E84E7F"/>
    <w:p w:rsidR="00E84E7F" w:rsidRPr="00BC538C" w:rsidRDefault="00E84E7F" w:rsidP="00E84E7F"/>
    <w:p w:rsidR="00E84E7F" w:rsidRDefault="00E84E7F" w:rsidP="00E84E7F"/>
    <w:p w:rsidR="00E84E7F" w:rsidRDefault="00E84E7F" w:rsidP="00E84E7F"/>
    <w:p w:rsidR="00E84E7F" w:rsidRDefault="00E84E7F" w:rsidP="00E84E7F">
      <w:pPr>
        <w:tabs>
          <w:tab w:val="left" w:pos="3360"/>
        </w:tabs>
        <w:spacing w:line="480" w:lineRule="auto"/>
        <w:ind w:right="-766"/>
        <w:rPr>
          <w:rFonts w:ascii="Arial" w:hAnsi="Arial" w:cs="Arial"/>
          <w:b/>
          <w:sz w:val="36"/>
          <w:szCs w:val="36"/>
          <w:u w:val="single"/>
          <w:lang w:val="en-US"/>
        </w:rPr>
      </w:pPr>
    </w:p>
    <w:p w:rsidR="00E84E7F" w:rsidRPr="00ED7F3C" w:rsidRDefault="00E84E7F" w:rsidP="00E84E7F">
      <w:pPr>
        <w:shd w:val="clear" w:color="auto" w:fill="FABF8F"/>
        <w:tabs>
          <w:tab w:val="left" w:pos="3360"/>
        </w:tabs>
        <w:ind w:left="1309" w:right="-766" w:hanging="1451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Ε Ρ Γ Α Σ Ι Ε Σ</w:t>
      </w:r>
    </w:p>
    <w:p w:rsidR="00E84E7F" w:rsidRPr="00E97CB2" w:rsidRDefault="00E84E7F" w:rsidP="00E84E7F">
      <w:pPr>
        <w:numPr>
          <w:ilvl w:val="0"/>
          <w:numId w:val="1"/>
        </w:numPr>
        <w:ind w:left="0" w:right="-908" w:hanging="42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Επιλέγω τον σύνδεσμο </w:t>
      </w:r>
    </w:p>
    <w:p w:rsidR="00E84E7F" w:rsidRDefault="00E84E7F" w:rsidP="00E84E7F">
      <w:pPr>
        <w:ind w:right="-908"/>
        <w:rPr>
          <w:rFonts w:ascii="Arial" w:hAnsi="Arial" w:cs="Arial"/>
          <w:sz w:val="28"/>
          <w:szCs w:val="28"/>
        </w:rPr>
      </w:pPr>
      <w:hyperlink r:id="rId5" w:history="1">
        <w:r w:rsidRPr="001C655D">
          <w:rPr>
            <w:rStyle w:val="-"/>
            <w:rFonts w:ascii="Arial" w:hAnsi="Arial" w:cs="Arial"/>
            <w:sz w:val="28"/>
            <w:szCs w:val="28"/>
          </w:rPr>
          <w:t>http://ebooks.edu.gr/modules/ebook/show.php/DSDIM-B105/714/5173,23708/</w:t>
        </w:r>
      </w:hyperlink>
    </w:p>
    <w:p w:rsidR="00E84E7F" w:rsidRDefault="00E84E7F" w:rsidP="00E84E7F">
      <w:pPr>
        <w:numPr>
          <w:ilvl w:val="0"/>
          <w:numId w:val="2"/>
        </w:numPr>
        <w:spacing w:line="240" w:lineRule="auto"/>
        <w:ind w:left="0" w:right="-908" w:hanging="426"/>
        <w:rPr>
          <w:rFonts w:ascii="Arial" w:hAnsi="Arial" w:cs="Arial"/>
          <w:b/>
          <w:color w:val="FF0000"/>
          <w:sz w:val="28"/>
          <w:szCs w:val="28"/>
        </w:rPr>
      </w:pPr>
      <w:r w:rsidRPr="001C655D">
        <w:rPr>
          <w:rFonts w:ascii="Arial" w:hAnsi="Arial" w:cs="Arial"/>
          <w:b/>
          <w:sz w:val="28"/>
          <w:szCs w:val="28"/>
        </w:rPr>
        <w:t xml:space="preserve">Διαβάζω  το  κείμενο « </w:t>
      </w:r>
      <w:r w:rsidRPr="001C655D">
        <w:rPr>
          <w:rFonts w:ascii="Arial" w:hAnsi="Arial" w:cs="Arial"/>
          <w:b/>
          <w:color w:val="FF0000"/>
          <w:sz w:val="28"/>
          <w:szCs w:val="28"/>
        </w:rPr>
        <w:t>Η αρχή  του  ταξιδιού</w:t>
      </w:r>
      <w:r w:rsidRPr="001C655D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,  παρατηρώ  </w:t>
      </w:r>
      <w:r w:rsidRPr="00624F2F">
        <w:rPr>
          <w:rFonts w:ascii="Arial" w:hAnsi="Arial" w:cs="Arial"/>
          <w:b/>
          <w:color w:val="FF0000"/>
          <w:sz w:val="28"/>
          <w:szCs w:val="28"/>
        </w:rPr>
        <w:t xml:space="preserve">τις  </w:t>
      </w:r>
    </w:p>
    <w:p w:rsidR="00E84E7F" w:rsidRPr="00E84E7F" w:rsidRDefault="00E84E7F" w:rsidP="00E84E7F">
      <w:pPr>
        <w:ind w:left="1440" w:right="-908" w:hanging="1440"/>
        <w:rPr>
          <w:rFonts w:ascii="Arial" w:hAnsi="Arial" w:cs="Arial"/>
          <w:b/>
          <w:sz w:val="28"/>
          <w:szCs w:val="28"/>
        </w:rPr>
      </w:pPr>
      <w:r w:rsidRPr="00624F2F">
        <w:rPr>
          <w:rFonts w:ascii="Arial" w:hAnsi="Arial" w:cs="Arial"/>
          <w:b/>
          <w:color w:val="FF0000"/>
          <w:sz w:val="28"/>
          <w:szCs w:val="28"/>
        </w:rPr>
        <w:t xml:space="preserve">λέξεις  </w:t>
      </w:r>
      <w:r w:rsidRPr="00CD7C01">
        <w:rPr>
          <w:rFonts w:ascii="Arial" w:hAnsi="Arial" w:cs="Arial"/>
          <w:b/>
          <w:color w:val="FF0000"/>
          <w:sz w:val="28"/>
          <w:szCs w:val="28"/>
        </w:rPr>
        <w:t xml:space="preserve">με τα μπλε  γράμματα </w:t>
      </w:r>
      <w:r w:rsidRPr="00CD7C01">
        <w:rPr>
          <w:rFonts w:ascii="Arial" w:hAnsi="Arial" w:cs="Arial"/>
          <w:b/>
          <w:sz w:val="28"/>
          <w:szCs w:val="28"/>
        </w:rPr>
        <w:t xml:space="preserve"> και  </w:t>
      </w:r>
      <w:r w:rsidRPr="00CD7C01">
        <w:rPr>
          <w:rFonts w:ascii="Arial" w:hAnsi="Arial" w:cs="Arial"/>
          <w:b/>
          <w:color w:val="FF0000"/>
          <w:sz w:val="28"/>
          <w:szCs w:val="28"/>
        </w:rPr>
        <w:t>κλίνω  το ρήμα  Είμαι</w:t>
      </w:r>
      <w:r w:rsidRPr="00CD7C01">
        <w:rPr>
          <w:rFonts w:ascii="Arial" w:hAnsi="Arial" w:cs="Arial"/>
          <w:b/>
          <w:sz w:val="28"/>
          <w:szCs w:val="28"/>
        </w:rPr>
        <w:t>.</w:t>
      </w:r>
    </w:p>
    <w:p w:rsidR="00E84E7F" w:rsidRPr="00E84E7F" w:rsidRDefault="00E84E7F" w:rsidP="00E84E7F">
      <w:pPr>
        <w:ind w:left="1440" w:right="-908" w:hanging="1440"/>
        <w:rPr>
          <w:rFonts w:ascii="Arial" w:hAnsi="Arial" w:cs="Arial"/>
          <w:b/>
          <w:color w:val="FF0000"/>
          <w:sz w:val="28"/>
          <w:szCs w:val="28"/>
        </w:rPr>
      </w:pPr>
      <w:r w:rsidRPr="00624F2F">
        <w:rPr>
          <w:rFonts w:ascii="Arial" w:hAnsi="Arial" w:cs="Arial"/>
          <w:b/>
          <w:noProof/>
          <w:sz w:val="28"/>
          <w:szCs w:val="28"/>
        </w:rPr>
        <w:pict>
          <v:shape id="_x0000_s1027" type="#_x0000_t202" style="position:absolute;left:0;text-align:left;margin-left:132.05pt;margin-top:3.55pt;width:151.15pt;height:316.5pt;z-index:251661312;mso-width-relative:margin;mso-height-relative:margin" strokecolor="#4bacc6" strokeweight="5pt">
            <v:stroke linestyle="thickThin"/>
            <v:shadow color="#868686"/>
            <v:textbox>
              <w:txbxContent>
                <w:p w:rsidR="00E84E7F" w:rsidRDefault="00E84E7F" w:rsidP="00E84E7F">
                  <w:pPr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</w:rPr>
                  </w:pPr>
                  <w:r w:rsidRPr="00624F2F">
                    <w:rPr>
                      <w:rFonts w:ascii="Arial" w:hAnsi="Arial" w:cs="Arial"/>
                      <w:b/>
                      <w:sz w:val="28"/>
                      <w:szCs w:val="28"/>
                      <w:u w:val="single"/>
                    </w:rPr>
                    <w:t xml:space="preserve">Το  ρήμα  </w:t>
                  </w:r>
                  <w:r w:rsidRPr="00624F2F">
                    <w:rPr>
                      <w:rFonts w:ascii="Arial" w:hAnsi="Arial" w:cs="Arial"/>
                      <w:b/>
                      <w:color w:val="FF0000"/>
                      <w:sz w:val="28"/>
                      <w:szCs w:val="28"/>
                      <w:u w:val="single"/>
                    </w:rPr>
                    <w:t>Είμαι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624F2F">
                    <w:rPr>
                      <w:rFonts w:ascii="Arial" w:hAnsi="Arial" w:cs="Arial"/>
                      <w:b/>
                      <w:sz w:val="28"/>
                      <w:szCs w:val="28"/>
                    </w:rPr>
                    <w:t>Ε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γώ  ...............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Εσύ ..................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Αυτός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Αυτή  ................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Αυτό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Εμείς .................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Εσείς .................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Αυτοί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Αυτές ................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Αυτά</w:t>
                  </w: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84E7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  <w:p w:rsidR="00E84E7F" w:rsidRPr="00624F2F" w:rsidRDefault="00E84E7F" w:rsidP="00E84E7F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84E7F" w:rsidRPr="00E84E7F" w:rsidRDefault="00E84E7F" w:rsidP="00E84E7F">
      <w:pPr>
        <w:ind w:left="1440" w:right="-908" w:hanging="1440"/>
        <w:rPr>
          <w:rFonts w:ascii="Arial" w:hAnsi="Arial" w:cs="Arial"/>
          <w:b/>
          <w:color w:val="FF0000"/>
          <w:sz w:val="28"/>
          <w:szCs w:val="28"/>
        </w:rPr>
      </w:pPr>
    </w:p>
    <w:p w:rsidR="00E84E7F" w:rsidRPr="00624F2F" w:rsidRDefault="00E84E7F" w:rsidP="00E84E7F">
      <w:pPr>
        <w:ind w:right="-908"/>
        <w:rPr>
          <w:rFonts w:ascii="Arial" w:hAnsi="Arial" w:cs="Arial"/>
          <w:b/>
          <w:sz w:val="28"/>
          <w:szCs w:val="28"/>
        </w:rPr>
      </w:pPr>
    </w:p>
    <w:p w:rsidR="00E84E7F" w:rsidRDefault="00E84E7F" w:rsidP="00E84E7F">
      <w:pPr>
        <w:ind w:right="-908"/>
        <w:rPr>
          <w:rFonts w:ascii="Arial" w:hAnsi="Arial" w:cs="Arial"/>
          <w:b/>
          <w:sz w:val="28"/>
          <w:szCs w:val="28"/>
        </w:rPr>
      </w:pPr>
    </w:p>
    <w:p w:rsidR="00E84E7F" w:rsidRPr="00F07BCF" w:rsidRDefault="00E84E7F" w:rsidP="00E84E7F">
      <w:pPr>
        <w:rPr>
          <w:rFonts w:ascii="Arial" w:hAnsi="Arial" w:cs="Arial"/>
          <w:sz w:val="28"/>
          <w:szCs w:val="28"/>
        </w:rPr>
      </w:pPr>
    </w:p>
    <w:p w:rsidR="00E84E7F" w:rsidRPr="00F07BCF" w:rsidRDefault="00E84E7F" w:rsidP="00E84E7F">
      <w:pPr>
        <w:rPr>
          <w:rFonts w:ascii="Arial" w:hAnsi="Arial" w:cs="Arial"/>
          <w:sz w:val="28"/>
          <w:szCs w:val="28"/>
        </w:rPr>
      </w:pPr>
    </w:p>
    <w:p w:rsidR="00E84E7F" w:rsidRPr="00F07BCF" w:rsidRDefault="00E84E7F" w:rsidP="00E84E7F">
      <w:pPr>
        <w:rPr>
          <w:rFonts w:ascii="Arial" w:hAnsi="Arial" w:cs="Arial"/>
          <w:sz w:val="28"/>
          <w:szCs w:val="28"/>
        </w:rPr>
      </w:pPr>
    </w:p>
    <w:p w:rsidR="00E84E7F" w:rsidRPr="00F07BCF" w:rsidRDefault="00E84E7F" w:rsidP="00E84E7F">
      <w:pPr>
        <w:rPr>
          <w:rFonts w:ascii="Arial" w:hAnsi="Arial" w:cs="Arial"/>
          <w:sz w:val="28"/>
          <w:szCs w:val="28"/>
        </w:rPr>
      </w:pPr>
    </w:p>
    <w:p w:rsidR="00E84E7F" w:rsidRPr="00F07BCF" w:rsidRDefault="00E84E7F" w:rsidP="00E84E7F">
      <w:pPr>
        <w:rPr>
          <w:rFonts w:ascii="Arial" w:hAnsi="Arial" w:cs="Arial"/>
          <w:sz w:val="28"/>
          <w:szCs w:val="28"/>
        </w:rPr>
      </w:pPr>
    </w:p>
    <w:p w:rsidR="00E84E7F" w:rsidRPr="00F07BCF" w:rsidRDefault="00E84E7F" w:rsidP="00E84E7F">
      <w:pPr>
        <w:rPr>
          <w:rFonts w:ascii="Arial" w:hAnsi="Arial" w:cs="Arial"/>
          <w:sz w:val="28"/>
          <w:szCs w:val="28"/>
        </w:rPr>
      </w:pPr>
    </w:p>
    <w:p w:rsidR="00E84E7F" w:rsidRDefault="00E84E7F" w:rsidP="00E84E7F">
      <w:pPr>
        <w:tabs>
          <w:tab w:val="left" w:pos="6510"/>
        </w:tabs>
        <w:rPr>
          <w:rFonts w:ascii="Arial" w:hAnsi="Arial" w:cs="Arial"/>
          <w:sz w:val="28"/>
          <w:szCs w:val="28"/>
          <w:lang w:val="en-US"/>
        </w:rPr>
      </w:pPr>
    </w:p>
    <w:p w:rsidR="00E84E7F" w:rsidRPr="00E84E7F" w:rsidRDefault="00E84E7F" w:rsidP="00E84E7F">
      <w:pPr>
        <w:tabs>
          <w:tab w:val="left" w:pos="6510"/>
        </w:tabs>
        <w:rPr>
          <w:rFonts w:ascii="Arial" w:hAnsi="Arial" w:cs="Arial"/>
          <w:sz w:val="28"/>
          <w:szCs w:val="28"/>
          <w:lang w:val="en-US"/>
        </w:rPr>
      </w:pPr>
    </w:p>
    <w:p w:rsidR="00E84E7F" w:rsidRPr="00B55E24" w:rsidRDefault="00E84E7F" w:rsidP="00E84E7F">
      <w:pPr>
        <w:numPr>
          <w:ilvl w:val="0"/>
          <w:numId w:val="2"/>
        </w:numPr>
        <w:ind w:left="0" w:right="-908" w:hanging="426"/>
        <w:rPr>
          <w:rFonts w:ascii="Arial" w:hAnsi="Arial" w:cs="Arial"/>
          <w:color w:val="FF0000"/>
          <w:sz w:val="28"/>
          <w:szCs w:val="28"/>
        </w:rPr>
      </w:pPr>
      <w:r w:rsidRPr="00B55E24">
        <w:rPr>
          <w:rFonts w:ascii="Arial" w:hAnsi="Arial" w:cs="Arial"/>
          <w:b/>
          <w:sz w:val="28"/>
          <w:szCs w:val="28"/>
          <w:shd w:val="clear" w:color="auto" w:fill="B6DDE8"/>
        </w:rPr>
        <w:t xml:space="preserve">Συμπληρώνω  τα  κενά  των  προτάσεων  </w:t>
      </w:r>
      <w:r w:rsidRPr="00B55E24">
        <w:rPr>
          <w:rFonts w:ascii="Arial" w:hAnsi="Arial" w:cs="Arial"/>
          <w:b/>
          <w:color w:val="FF0000"/>
          <w:sz w:val="28"/>
          <w:szCs w:val="28"/>
          <w:shd w:val="clear" w:color="auto" w:fill="B6DDE8"/>
        </w:rPr>
        <w:t>με  το σωστό  τύπο  του</w:t>
      </w:r>
      <w:r w:rsidRPr="00B55E24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:rsidR="00E84E7F" w:rsidRDefault="00E84E7F" w:rsidP="00E84E7F">
      <w:pPr>
        <w:ind w:right="-908"/>
        <w:rPr>
          <w:rFonts w:ascii="Arial" w:hAnsi="Arial" w:cs="Arial"/>
          <w:b/>
          <w:color w:val="FF0000"/>
          <w:sz w:val="28"/>
          <w:szCs w:val="28"/>
        </w:rPr>
      </w:pPr>
      <w:r w:rsidRPr="00B55E24">
        <w:rPr>
          <w:rFonts w:ascii="Arial" w:hAnsi="Arial" w:cs="Arial"/>
          <w:b/>
          <w:color w:val="FF0000"/>
          <w:sz w:val="28"/>
          <w:szCs w:val="28"/>
          <w:shd w:val="clear" w:color="auto" w:fill="B6DDE8"/>
        </w:rPr>
        <w:t>ρήματος  είμαι</w:t>
      </w:r>
      <w:r w:rsidRPr="00B55E24"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 xml:space="preserve"> </w:t>
      </w:r>
      <w:r w:rsidRPr="003B2C68">
        <w:rPr>
          <w:rFonts w:ascii="Arial" w:hAnsi="Arial" w:cs="Arial"/>
          <w:sz w:val="28"/>
          <w:szCs w:val="28"/>
        </w:rPr>
        <w:t xml:space="preserve">Η </w:t>
      </w:r>
      <w:r>
        <w:rPr>
          <w:rFonts w:ascii="Arial" w:hAnsi="Arial" w:cs="Arial"/>
          <w:sz w:val="28"/>
          <w:szCs w:val="28"/>
        </w:rPr>
        <w:t xml:space="preserve"> Μαρίνα,  ο  Στέφανος   και  εγώ  .....................  ξαδέρφια.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Ποιοι  ................  οι  κανόνες  του  παιχνιδιού;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Οι  μέρες  της  εβδομάδας  .................  εφτά.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Γιάννη,  θα  ..................... στο  σπίτι  το  απόγευμα;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Ο Ιούνιος  ...............  ο πρώτος  μήνας  του  καλοκαιριού.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Το  σκυλάκι  μου  .................. χαριτωμένο  και  παιχνιδιάρικο.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Σήμερα  ............ πολύ  χαρούμενος, γιατί  θα  έρθει  η  θεία  μου  από  το  εξωτερικό.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Παιδιά,  .................  σίγουροι  ότι  δε  θέλετε  κάτι  άλλο;</w:t>
      </w:r>
    </w:p>
    <w:p w:rsidR="00E84E7F" w:rsidRDefault="00E84E7F" w:rsidP="00E84E7F">
      <w:pPr>
        <w:numPr>
          <w:ilvl w:val="0"/>
          <w:numId w:val="3"/>
        </w:numPr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Ποια  ...............  αυτή  η  κυρία;</w:t>
      </w:r>
    </w:p>
    <w:p w:rsidR="00E84E7F" w:rsidRPr="00E84E7F" w:rsidRDefault="00E84E7F" w:rsidP="00E84E7F">
      <w:pPr>
        <w:numPr>
          <w:ilvl w:val="0"/>
          <w:numId w:val="3"/>
        </w:numPr>
        <w:spacing w:line="480" w:lineRule="auto"/>
        <w:ind w:left="284" w:right="-908" w:hanging="28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Όλα  τα  πράγματα  στο  δωμάτιό  μου  ...........  τακτοποιημένα.</w:t>
      </w:r>
    </w:p>
    <w:p w:rsidR="00E84E7F" w:rsidRPr="005E3C3F" w:rsidRDefault="00E84E7F" w:rsidP="00E84E7F">
      <w:pPr>
        <w:numPr>
          <w:ilvl w:val="0"/>
          <w:numId w:val="1"/>
        </w:numPr>
        <w:spacing w:line="240" w:lineRule="auto"/>
        <w:ind w:left="-142" w:right="-908" w:hanging="28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Στο  κείμενο </w:t>
      </w:r>
      <w:r w:rsidRPr="001C655D">
        <w:rPr>
          <w:rFonts w:ascii="Arial" w:hAnsi="Arial" w:cs="Arial"/>
          <w:b/>
          <w:sz w:val="28"/>
          <w:szCs w:val="28"/>
        </w:rPr>
        <w:t xml:space="preserve">« </w:t>
      </w:r>
      <w:r w:rsidRPr="001C655D">
        <w:rPr>
          <w:rFonts w:ascii="Arial" w:hAnsi="Arial" w:cs="Arial"/>
          <w:b/>
          <w:color w:val="FF0000"/>
          <w:sz w:val="28"/>
          <w:szCs w:val="28"/>
        </w:rPr>
        <w:t>Η αρχή  του  ταξιδιού</w:t>
      </w:r>
      <w:r w:rsidRPr="001C655D">
        <w:rPr>
          <w:rFonts w:ascii="Arial" w:hAnsi="Arial" w:cs="Arial"/>
          <w:b/>
          <w:sz w:val="28"/>
          <w:szCs w:val="28"/>
        </w:rPr>
        <w:t>»</w:t>
      </w:r>
      <w:r>
        <w:rPr>
          <w:rFonts w:ascii="Arial" w:hAnsi="Arial" w:cs="Arial"/>
          <w:b/>
          <w:sz w:val="28"/>
          <w:szCs w:val="28"/>
        </w:rPr>
        <w:t xml:space="preserve">  υπάρχουν  </w:t>
      </w:r>
      <w:r w:rsidRPr="005E3C3F">
        <w:rPr>
          <w:rFonts w:ascii="Arial" w:hAnsi="Arial" w:cs="Arial"/>
          <w:b/>
          <w:color w:val="FF0000"/>
          <w:sz w:val="28"/>
          <w:szCs w:val="28"/>
        </w:rPr>
        <w:t xml:space="preserve">κάποιες  φράσεις  </w:t>
      </w:r>
    </w:p>
    <w:p w:rsidR="00E84E7F" w:rsidRDefault="00E84E7F" w:rsidP="00E84E7F">
      <w:pPr>
        <w:spacing w:line="240" w:lineRule="auto"/>
        <w:ind w:left="-142" w:right="-908"/>
        <w:rPr>
          <w:rFonts w:ascii="Arial" w:hAnsi="Arial" w:cs="Arial"/>
          <w:b/>
          <w:sz w:val="28"/>
          <w:szCs w:val="28"/>
        </w:rPr>
      </w:pPr>
      <w:r w:rsidRPr="005E3C3F">
        <w:rPr>
          <w:rFonts w:ascii="Arial" w:hAnsi="Arial" w:cs="Arial"/>
          <w:b/>
          <w:color w:val="FF0000"/>
          <w:sz w:val="28"/>
          <w:szCs w:val="28"/>
        </w:rPr>
        <w:t>που  μπερδεύουν  τη  γλώσσα  μας</w:t>
      </w:r>
      <w:r>
        <w:rPr>
          <w:rFonts w:ascii="Arial" w:hAnsi="Arial" w:cs="Arial"/>
          <w:b/>
          <w:sz w:val="28"/>
          <w:szCs w:val="28"/>
        </w:rPr>
        <w:t xml:space="preserve">.  Οι  φράσεις  αυτές  ονομάζονται  </w:t>
      </w:r>
    </w:p>
    <w:p w:rsidR="00E84E7F" w:rsidRDefault="00E84E7F" w:rsidP="00E84E7F">
      <w:pPr>
        <w:spacing w:line="240" w:lineRule="auto"/>
        <w:ind w:left="-142" w:right="-908"/>
        <w:rPr>
          <w:rFonts w:ascii="Arial" w:hAnsi="Arial" w:cs="Arial"/>
          <w:b/>
          <w:sz w:val="28"/>
          <w:szCs w:val="28"/>
        </w:rPr>
      </w:pPr>
      <w:r w:rsidRPr="005E3C3F">
        <w:rPr>
          <w:rFonts w:ascii="Arial" w:hAnsi="Arial" w:cs="Arial"/>
          <w:b/>
          <w:color w:val="FF0000"/>
          <w:sz w:val="28"/>
          <w:szCs w:val="28"/>
        </w:rPr>
        <w:t>γλωσσοδέτες</w:t>
      </w:r>
      <w:r>
        <w:rPr>
          <w:rFonts w:ascii="Arial" w:hAnsi="Arial" w:cs="Arial"/>
          <w:b/>
          <w:sz w:val="28"/>
          <w:szCs w:val="28"/>
        </w:rPr>
        <w:t>.</w:t>
      </w:r>
    </w:p>
    <w:p w:rsidR="00E84E7F" w:rsidRDefault="00E84E7F" w:rsidP="00E84E7F">
      <w:pPr>
        <w:numPr>
          <w:ilvl w:val="0"/>
          <w:numId w:val="4"/>
        </w:numPr>
        <w:spacing w:line="240" w:lineRule="auto"/>
        <w:ind w:left="142" w:right="-908" w:hanging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Διαβάζω  γρήγορα  </w:t>
      </w:r>
      <w:r w:rsidRPr="00865A33">
        <w:rPr>
          <w:rFonts w:ascii="Arial" w:hAnsi="Arial" w:cs="Arial"/>
          <w:b/>
          <w:color w:val="FF0000"/>
          <w:sz w:val="28"/>
          <w:szCs w:val="28"/>
        </w:rPr>
        <w:t>τους  γλωσσοδέτες  στην  άσκηση  2</w:t>
      </w:r>
      <w:r>
        <w:rPr>
          <w:rFonts w:ascii="Arial" w:hAnsi="Arial" w:cs="Arial"/>
          <w:b/>
          <w:sz w:val="28"/>
          <w:szCs w:val="28"/>
        </w:rPr>
        <w:t xml:space="preserve">. </w:t>
      </w:r>
    </w:p>
    <w:p w:rsidR="00E84E7F" w:rsidRPr="00993D4D" w:rsidRDefault="00E84E7F" w:rsidP="00E84E7F">
      <w:pPr>
        <w:numPr>
          <w:ilvl w:val="0"/>
          <w:numId w:val="4"/>
        </w:numPr>
        <w:spacing w:line="240" w:lineRule="auto"/>
        <w:ind w:left="142" w:right="-908" w:hanging="284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Πατώ  πάνω  </w:t>
      </w:r>
      <w:r w:rsidRPr="00865A33">
        <w:rPr>
          <w:rFonts w:ascii="Arial" w:hAnsi="Arial" w:cs="Arial"/>
          <w:b/>
          <w:color w:val="FF0000"/>
          <w:sz w:val="28"/>
          <w:szCs w:val="28"/>
        </w:rPr>
        <w:t>στα  τρία  σημαδάκια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 (δίπλα  στον  αριθμό 2),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84E7F" w:rsidRDefault="00E84E7F" w:rsidP="00E84E7F">
      <w:pPr>
        <w:spacing w:line="240" w:lineRule="auto"/>
        <w:ind w:left="142" w:right="-908"/>
        <w:rPr>
          <w:rFonts w:ascii="Arial" w:hAnsi="Arial" w:cs="Arial"/>
          <w:b/>
          <w:sz w:val="28"/>
          <w:szCs w:val="28"/>
          <w:lang w:val="en-US"/>
        </w:rPr>
      </w:pPr>
      <w:r w:rsidRPr="00865A33">
        <w:rPr>
          <w:rFonts w:ascii="Arial" w:hAnsi="Arial" w:cs="Arial"/>
          <w:b/>
          <w:color w:val="FF0000"/>
          <w:sz w:val="28"/>
          <w:szCs w:val="28"/>
        </w:rPr>
        <w:t xml:space="preserve">συμπληρώνω  τους  </w:t>
      </w:r>
      <w:r w:rsidRPr="00993D4D">
        <w:rPr>
          <w:rFonts w:ascii="Arial" w:hAnsi="Arial" w:cs="Arial"/>
          <w:b/>
          <w:color w:val="FF0000"/>
          <w:sz w:val="28"/>
          <w:szCs w:val="28"/>
        </w:rPr>
        <w:t>γλωσσοδέτες</w:t>
      </w:r>
      <w:r w:rsidRPr="00993D4D">
        <w:rPr>
          <w:rFonts w:ascii="Arial" w:hAnsi="Arial" w:cs="Arial"/>
          <w:b/>
          <w:sz w:val="28"/>
          <w:szCs w:val="28"/>
        </w:rPr>
        <w:t xml:space="preserve">  και  </w:t>
      </w:r>
      <w:r w:rsidRPr="00993D4D">
        <w:rPr>
          <w:rFonts w:ascii="Arial" w:hAnsi="Arial" w:cs="Arial"/>
          <w:b/>
          <w:color w:val="FF0000"/>
          <w:sz w:val="28"/>
          <w:szCs w:val="28"/>
        </w:rPr>
        <w:t>τους  διαβάζω  γρήγορα</w:t>
      </w:r>
      <w:r w:rsidRPr="00993D4D">
        <w:rPr>
          <w:rFonts w:ascii="Arial" w:hAnsi="Arial" w:cs="Arial"/>
          <w:b/>
          <w:sz w:val="28"/>
          <w:szCs w:val="28"/>
        </w:rPr>
        <w:t>.</w:t>
      </w:r>
    </w:p>
    <w:p w:rsidR="00E84E7F" w:rsidRDefault="00E84E7F" w:rsidP="00E84E7F">
      <w:pPr>
        <w:tabs>
          <w:tab w:val="left" w:pos="3360"/>
        </w:tabs>
        <w:ind w:left="720" w:right="-908"/>
        <w:jc w:val="center"/>
        <w:rPr>
          <w:rFonts w:ascii="Arial" w:hAnsi="Arial" w:cs="Arial"/>
          <w:b/>
          <w:color w:val="FF0000"/>
          <w:sz w:val="28"/>
          <w:szCs w:val="28"/>
          <w:lang w:val="en-US"/>
        </w:rPr>
      </w:pPr>
    </w:p>
    <w:p w:rsidR="00E84E7F" w:rsidRPr="002C570E" w:rsidRDefault="00E84E7F" w:rsidP="00E84E7F">
      <w:pPr>
        <w:tabs>
          <w:tab w:val="left" w:pos="2127"/>
        </w:tabs>
        <w:ind w:left="720" w:right="-908"/>
        <w:rPr>
          <w:rFonts w:ascii="Arial" w:hAnsi="Arial" w:cs="Arial"/>
          <w:b/>
          <w:sz w:val="36"/>
          <w:szCs w:val="36"/>
        </w:rPr>
      </w:pPr>
      <w:r w:rsidRPr="00E84E7F">
        <w:rPr>
          <w:rFonts w:ascii="Arial" w:hAnsi="Arial" w:cs="Arial"/>
          <w:b/>
          <w:sz w:val="36"/>
          <w:szCs w:val="36"/>
          <w:lang w:val="en-US"/>
        </w:rPr>
        <w:t xml:space="preserve">              </w:t>
      </w:r>
      <w:r w:rsidRPr="00335FB2">
        <w:rPr>
          <w:rFonts w:ascii="Arial" w:hAnsi="Arial" w:cs="Arial"/>
          <w:b/>
          <w:sz w:val="36"/>
          <w:szCs w:val="36"/>
          <w:shd w:val="clear" w:color="auto" w:fill="FABF8F"/>
        </w:rPr>
        <w:t>Μαθαίνω παίζοντας</w:t>
      </w:r>
    </w:p>
    <w:p w:rsidR="00E84E7F" w:rsidRDefault="00E84E7F" w:rsidP="00E84E7F">
      <w:pPr>
        <w:ind w:left="720" w:right="-908" w:hanging="1146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Πληκτρολογώ    </w:t>
      </w:r>
      <w:r w:rsidRPr="00756B4D">
        <w:rPr>
          <w:rFonts w:ascii="Arial" w:hAnsi="Arial" w:cs="Arial"/>
          <w:b/>
          <w:sz w:val="28"/>
          <w:szCs w:val="28"/>
          <w:shd w:val="clear" w:color="auto" w:fill="B6DDE8"/>
        </w:rPr>
        <w:t>http://www</w:t>
      </w:r>
      <w:r w:rsidRPr="00756B4D">
        <w:rPr>
          <w:rFonts w:ascii="Arial" w:hAnsi="Arial" w:cs="Arial"/>
          <w:b/>
          <w:sz w:val="28"/>
          <w:szCs w:val="28"/>
          <w:shd w:val="clear" w:color="auto" w:fill="B6DDE8"/>
        </w:rPr>
        <w:t>.</w:t>
      </w:r>
      <w:r w:rsidRPr="00756B4D">
        <w:rPr>
          <w:rFonts w:ascii="Arial" w:hAnsi="Arial" w:cs="Arial"/>
          <w:b/>
          <w:sz w:val="28"/>
          <w:szCs w:val="28"/>
          <w:shd w:val="clear" w:color="auto" w:fill="B6DDE8"/>
        </w:rPr>
        <w:t>jele.gr</w:t>
      </w:r>
      <w:r w:rsidRPr="00756B4D">
        <w:rPr>
          <w:rFonts w:ascii="Arial" w:hAnsi="Arial" w:cs="Arial"/>
          <w:sz w:val="28"/>
          <w:szCs w:val="28"/>
          <w:shd w:val="clear" w:color="auto" w:fill="B6DDE8"/>
        </w:rPr>
        <w:t>/</w:t>
      </w:r>
      <w:r w:rsidRPr="004F4AEC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sz w:val="28"/>
          <w:szCs w:val="28"/>
        </w:rPr>
        <w:t xml:space="preserve">Στη  συνέχεια,  </w:t>
      </w:r>
      <w:r w:rsidRPr="00756B4D">
        <w:rPr>
          <w:rFonts w:ascii="Arial" w:hAnsi="Arial" w:cs="Arial"/>
          <w:b/>
          <w:sz w:val="28"/>
          <w:szCs w:val="28"/>
          <w:shd w:val="clear" w:color="auto" w:fill="B6DDE8"/>
        </w:rPr>
        <w:t>πατώ  Β΄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E84E7F" w:rsidRDefault="00E84E7F" w:rsidP="00E84E7F">
      <w:pPr>
        <w:ind w:left="720" w:right="-908" w:hanging="1146"/>
        <w:jc w:val="both"/>
        <w:rPr>
          <w:rFonts w:ascii="Arial" w:hAnsi="Arial" w:cs="Arial"/>
          <w:b/>
          <w:sz w:val="28"/>
          <w:szCs w:val="28"/>
        </w:rPr>
      </w:pPr>
      <w:r w:rsidRPr="00756B4D">
        <w:rPr>
          <w:rFonts w:ascii="Arial" w:hAnsi="Arial" w:cs="Arial"/>
          <w:b/>
          <w:sz w:val="28"/>
          <w:szCs w:val="28"/>
          <w:shd w:val="clear" w:color="auto" w:fill="B6DDE8"/>
        </w:rPr>
        <w:t>Δημοτικού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4F4AEC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και  επιλέγω  </w:t>
      </w:r>
      <w:r w:rsidRPr="00756B4D">
        <w:rPr>
          <w:rFonts w:ascii="Arial" w:hAnsi="Arial" w:cs="Arial"/>
          <w:b/>
          <w:sz w:val="28"/>
          <w:szCs w:val="28"/>
          <w:shd w:val="clear" w:color="auto" w:fill="B6DDE8"/>
        </w:rPr>
        <w:t>το μάθημα  της  Γλώσσας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Pr="004E5629">
        <w:rPr>
          <w:rFonts w:ascii="Arial" w:hAnsi="Arial" w:cs="Arial"/>
          <w:b/>
          <w:sz w:val="28"/>
          <w:szCs w:val="28"/>
          <w:shd w:val="clear" w:color="auto" w:fill="B6DDE8"/>
        </w:rPr>
        <w:t xml:space="preserve">Η  άσκηση </w:t>
      </w:r>
      <w:r>
        <w:rPr>
          <w:rFonts w:ascii="Arial" w:hAnsi="Arial" w:cs="Arial"/>
          <w:b/>
          <w:sz w:val="28"/>
          <w:szCs w:val="28"/>
          <w:shd w:val="clear" w:color="auto" w:fill="B6DDE8"/>
        </w:rPr>
        <w:t xml:space="preserve"> 55</w:t>
      </w:r>
    </w:p>
    <w:p w:rsidR="00BE7462" w:rsidRPr="00E84E7F" w:rsidRDefault="00E84E7F" w:rsidP="00E84E7F">
      <w:pPr>
        <w:tabs>
          <w:tab w:val="left" w:pos="3135"/>
        </w:tabs>
        <w:ind w:left="720" w:right="-908" w:hanging="1146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μας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αφορά</w:t>
      </w:r>
      <w:r w:rsidRPr="00335FB2">
        <w:rPr>
          <w:rFonts w:ascii="Arial" w:hAnsi="Arial" w:cs="Arial"/>
          <w:b/>
          <w:sz w:val="28"/>
          <w:szCs w:val="28"/>
        </w:rPr>
        <w:t xml:space="preserve">  στη  συγκ</w:t>
      </w:r>
      <w:r>
        <w:rPr>
          <w:rFonts w:ascii="Arial" w:hAnsi="Arial" w:cs="Arial"/>
          <w:b/>
          <w:sz w:val="28"/>
          <w:szCs w:val="28"/>
        </w:rPr>
        <w:t>εκριμένη   επανάληψή  μας.</w:t>
      </w:r>
    </w:p>
    <w:sectPr w:rsidR="00BE7462" w:rsidRPr="00E84E7F" w:rsidSect="00E84E7F">
      <w:footerReference w:type="default" r:id="rId6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434" w:rsidRDefault="00AD509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4E7F">
      <w:rPr>
        <w:noProof/>
      </w:rPr>
      <w:t>1</w:t>
    </w:r>
    <w:r>
      <w:fldChar w:fldCharType="end"/>
    </w:r>
  </w:p>
  <w:p w:rsidR="001C5434" w:rsidRDefault="00AD5096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BD14981_"/>
      </v:shape>
    </w:pict>
  </w:numPicBullet>
  <w:abstractNum w:abstractNumId="0">
    <w:nsid w:val="07D10309"/>
    <w:multiLevelType w:val="hybridMultilevel"/>
    <w:tmpl w:val="FDC87A7E"/>
    <w:lvl w:ilvl="0" w:tplc="CF2C5A1A">
      <w:start w:val="1"/>
      <w:numFmt w:val="decimal"/>
      <w:lvlText w:val="%1)"/>
      <w:lvlJc w:val="left"/>
      <w:pPr>
        <w:ind w:left="1440" w:hanging="360"/>
      </w:pPr>
      <w:rPr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133E2"/>
    <w:multiLevelType w:val="hybridMultilevel"/>
    <w:tmpl w:val="261A212A"/>
    <w:lvl w:ilvl="0" w:tplc="6846AA5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D0BEF"/>
    <w:multiLevelType w:val="hybridMultilevel"/>
    <w:tmpl w:val="221CF508"/>
    <w:lvl w:ilvl="0" w:tplc="E714A76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FD58D1"/>
    <w:multiLevelType w:val="hybridMultilevel"/>
    <w:tmpl w:val="B63EFA16"/>
    <w:lvl w:ilvl="0" w:tplc="0D54928E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  <w:color w:val="FF0000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4E7F"/>
    <w:rsid w:val="00AD5096"/>
    <w:rsid w:val="00BE7462"/>
    <w:rsid w:val="00E84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4E7F"/>
    <w:rPr>
      <w:color w:val="0000FF"/>
      <w:u w:val="single"/>
    </w:rPr>
  </w:style>
  <w:style w:type="paragraph" w:styleId="a3">
    <w:name w:val="footer"/>
    <w:basedOn w:val="a"/>
    <w:link w:val="Char"/>
    <w:uiPriority w:val="99"/>
    <w:unhideWhenUsed/>
    <w:rsid w:val="00E84E7F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3"/>
    <w:uiPriority w:val="99"/>
    <w:rsid w:val="00E84E7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ebooks.edu.gr/modules/ebook/show.php/DSDIM-B105/714/5173,23708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</dc:creator>
  <cp:lastModifiedBy>fs</cp:lastModifiedBy>
  <cp:revision>2</cp:revision>
  <dcterms:created xsi:type="dcterms:W3CDTF">2020-05-08T08:22:00Z</dcterms:created>
  <dcterms:modified xsi:type="dcterms:W3CDTF">2020-05-08T08:28:00Z</dcterms:modified>
</cp:coreProperties>
</file>