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5E" w:rsidRDefault="0096255E" w:rsidP="0096255E">
      <w:pPr>
        <w:pStyle w:val="1"/>
        <w:numPr>
          <w:ilvl w:val="0"/>
          <w:numId w:val="0"/>
        </w:numPr>
        <w:spacing w:before="240"/>
        <w:rPr>
          <w:lang w:val="el-GR"/>
        </w:rPr>
      </w:pPr>
      <w:bookmarkStart w:id="0" w:name="_Toc477715899"/>
      <w:r>
        <w:rPr>
          <w:lang w:val="el-GR"/>
        </w:rPr>
        <w:t>Δραστηριότητα 2</w:t>
      </w:r>
      <w:bookmarkEnd w:id="0"/>
    </w:p>
    <w:p w:rsidR="0096255E" w:rsidRPr="00113C00" w:rsidRDefault="0096255E" w:rsidP="0096255E">
      <w:pPr>
        <w:rPr>
          <w:b/>
          <w:i/>
          <w:u w:val="single"/>
        </w:rPr>
      </w:pPr>
      <w:r w:rsidRPr="00113C00">
        <w:rPr>
          <w:b/>
          <w:i/>
          <w:u w:val="single"/>
        </w:rPr>
        <w:t>Αφορά στο</w:t>
      </w:r>
      <w:r>
        <w:rPr>
          <w:b/>
          <w:i/>
          <w:u w:val="single"/>
        </w:rPr>
        <w:t>ν</w:t>
      </w:r>
      <w:r w:rsidRPr="00113C00">
        <w:rPr>
          <w:b/>
          <w:i/>
          <w:u w:val="single"/>
        </w:rPr>
        <w:t xml:space="preserve"> κλάδο ΠΕ60</w:t>
      </w:r>
    </w:p>
    <w:p w:rsidR="0096255E" w:rsidRPr="008106B0" w:rsidRDefault="0096255E" w:rsidP="0096255E">
      <w:pPr>
        <w:rPr>
          <w:rFonts w:cs="Arial"/>
        </w:rPr>
      </w:pPr>
      <w:r w:rsidRPr="008106B0">
        <w:rPr>
          <w:rFonts w:cs="Arial"/>
        </w:rPr>
        <w:t xml:space="preserve">Έστω ότι θέλετε να ετοιμάσετε ένα «ψηφιακό λεξικό» </w:t>
      </w:r>
      <w:r>
        <w:rPr>
          <w:rFonts w:cs="Arial"/>
        </w:rPr>
        <w:t xml:space="preserve">(με τη βοήθεια ενός λογισμικού γενικής χρήσης, Επεξεργαστή Κειμένου) </w:t>
      </w:r>
      <w:r w:rsidRPr="008106B0">
        <w:rPr>
          <w:rFonts w:cs="Arial"/>
        </w:rPr>
        <w:t>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96255E" w:rsidRPr="008106B0" w:rsidRDefault="0096255E" w:rsidP="0096255E">
      <w:pPr>
        <w:pStyle w:val="a4"/>
        <w:numPr>
          <w:ilvl w:val="0"/>
          <w:numId w:val="2"/>
        </w:numPr>
        <w:spacing w:line="276" w:lineRule="auto"/>
        <w:rPr>
          <w:rFonts w:ascii="Verdana" w:hAnsi="Verdana"/>
          <w:sz w:val="22"/>
          <w:szCs w:val="22"/>
        </w:rPr>
      </w:pPr>
      <w:r w:rsidRPr="008106B0">
        <w:rPr>
          <w:rFonts w:ascii="Verdana" w:hAnsi="Verdana"/>
          <w:sz w:val="22"/>
          <w:szCs w:val="22"/>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96255E" w:rsidRPr="008106B0" w:rsidRDefault="0096255E" w:rsidP="0096255E">
      <w:pPr>
        <w:pStyle w:val="a4"/>
        <w:numPr>
          <w:ilvl w:val="0"/>
          <w:numId w:val="2"/>
        </w:numPr>
        <w:spacing w:line="276" w:lineRule="auto"/>
        <w:rPr>
          <w:rFonts w:ascii="Verdana" w:hAnsi="Verdana"/>
          <w:sz w:val="22"/>
          <w:szCs w:val="22"/>
        </w:rPr>
      </w:pPr>
      <w:r w:rsidRPr="008106B0">
        <w:rPr>
          <w:rFonts w:ascii="Verdana" w:hAnsi="Verdana"/>
          <w:sz w:val="22"/>
          <w:szCs w:val="22"/>
        </w:rPr>
        <w:t xml:space="preserve">Το ψηφιακό λεξικό θα πρέπει να είναι διαθέσιμο στους μαθητές σας διαδικτυακά μέσω του προσωπικού σας </w:t>
      </w:r>
      <w:proofErr w:type="spellStart"/>
      <w:r>
        <w:rPr>
          <w:rFonts w:ascii="Verdana" w:hAnsi="Verdana"/>
          <w:sz w:val="22"/>
          <w:szCs w:val="22"/>
        </w:rPr>
        <w:t>ι</w:t>
      </w:r>
      <w:r w:rsidRPr="008106B0">
        <w:rPr>
          <w:rFonts w:ascii="Verdana" w:hAnsi="Verdana"/>
          <w:sz w:val="22"/>
          <w:szCs w:val="22"/>
        </w:rPr>
        <w:t>στολογίου</w:t>
      </w:r>
      <w:proofErr w:type="spellEnd"/>
      <w:r w:rsidRPr="008106B0">
        <w:rPr>
          <w:rFonts w:ascii="Verdana" w:hAnsi="Verdana"/>
          <w:sz w:val="22"/>
          <w:szCs w:val="22"/>
        </w:rPr>
        <w:t xml:space="preserve"> (</w:t>
      </w:r>
      <w:r w:rsidRPr="008106B0">
        <w:rPr>
          <w:rFonts w:ascii="Verdana" w:hAnsi="Verdana"/>
          <w:sz w:val="22"/>
          <w:szCs w:val="22"/>
          <w:lang w:val="en-US"/>
        </w:rPr>
        <w:t>blog</w:t>
      </w:r>
      <w:r w:rsidRPr="008106B0">
        <w:rPr>
          <w:rFonts w:ascii="Verdana" w:hAnsi="Verdana"/>
          <w:sz w:val="22"/>
          <w:szCs w:val="22"/>
        </w:rPr>
        <w:t xml:space="preserve">), </w:t>
      </w:r>
      <w:r>
        <w:rPr>
          <w:rFonts w:ascii="Verdana" w:hAnsi="Verdana"/>
          <w:sz w:val="22"/>
          <w:szCs w:val="22"/>
        </w:rPr>
        <w:t>το οποίο δημιουργήσατε κατά την υλοποίηση της 1</w:t>
      </w:r>
      <w:r w:rsidRPr="008106B0">
        <w:rPr>
          <w:rFonts w:ascii="Verdana" w:hAnsi="Verdana"/>
          <w:sz w:val="22"/>
          <w:szCs w:val="22"/>
          <w:vertAlign w:val="superscript"/>
        </w:rPr>
        <w:t>ης</w:t>
      </w:r>
      <w:r>
        <w:rPr>
          <w:rFonts w:ascii="Verdana" w:hAnsi="Verdana"/>
          <w:sz w:val="22"/>
          <w:szCs w:val="22"/>
        </w:rPr>
        <w:t xml:space="preserve"> Δραστηριότητας.</w:t>
      </w:r>
    </w:p>
    <w:p w:rsidR="0096255E" w:rsidRPr="0096255E" w:rsidRDefault="0096255E">
      <w:pPr>
        <w:rPr>
          <w:rFonts w:ascii="Times New Roman" w:hAnsi="Times New Roman" w:cs="Times New Roman"/>
          <w:b/>
          <w:sz w:val="28"/>
          <w:szCs w:val="28"/>
          <w:u w:val="single"/>
        </w:rPr>
      </w:pPr>
      <w:r w:rsidRPr="0096255E">
        <w:rPr>
          <w:rFonts w:ascii="Times New Roman" w:hAnsi="Times New Roman" w:cs="Times New Roman"/>
          <w:b/>
          <w:sz w:val="28"/>
          <w:szCs w:val="28"/>
          <w:u w:val="single"/>
        </w:rPr>
        <w:t>Απάντηση:</w:t>
      </w:r>
    </w:p>
    <w:p w:rsidR="00E97598" w:rsidRDefault="002A2E94">
      <w:pPr>
        <w:rPr>
          <w:rFonts w:ascii="Times New Roman" w:hAnsi="Times New Roman" w:cs="Times New Roman"/>
          <w:sz w:val="28"/>
          <w:szCs w:val="28"/>
        </w:rPr>
      </w:pPr>
      <w:r>
        <w:rPr>
          <w:rFonts w:ascii="Times New Roman" w:hAnsi="Times New Roman" w:cs="Times New Roman"/>
          <w:sz w:val="28"/>
          <w:szCs w:val="28"/>
        </w:rPr>
        <w:t>Κάνε κλικ μέσα στα πλαίσια και γράψε τα ονόματα των ζώων με τη βοήθεια του πληκτρολογίου του Η/Υ</w:t>
      </w:r>
      <w:r w:rsidR="006D55A3">
        <w:rPr>
          <w:rFonts w:ascii="Times New Roman" w:hAnsi="Times New Roman" w:cs="Times New Roman"/>
          <w:sz w:val="28"/>
          <w:szCs w:val="28"/>
        </w:rPr>
        <w:t>.</w:t>
      </w:r>
    </w:p>
    <w:p w:rsidR="006D55A3" w:rsidRDefault="00131173">
      <w:pPr>
        <w:rPr>
          <w:rFonts w:ascii="Times New Roman" w:hAnsi="Times New Roman" w:cs="Times New Roman"/>
          <w:sz w:val="28"/>
          <w:szCs w:val="28"/>
        </w:rPr>
      </w:pPr>
      <w:r>
        <w:rPr>
          <w:noProof/>
          <w:lang w:eastAsia="el-GR"/>
        </w:rPr>
        <w:drawing>
          <wp:inline distT="0" distB="0" distL="0" distR="0">
            <wp:extent cx="2032679" cy="1271338"/>
            <wp:effectExtent l="19050" t="0" r="5671" b="0"/>
            <wp:docPr id="5" name="Εικόνα 1" descr="ÎÏÎ¿ÏÎ­Î»ÎµÏÎ¼Î± ÎµÎ¹ÎºÏÎ½Î±Ï Î³Î¹Î± 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alogo"/>
                    <pic:cNvPicPr>
                      <a:picLocks noChangeAspect="1" noChangeArrowheads="1"/>
                    </pic:cNvPicPr>
                  </pic:nvPicPr>
                  <pic:blipFill>
                    <a:blip r:embed="rId5" cstate="print"/>
                    <a:srcRect/>
                    <a:stretch>
                      <a:fillRect/>
                    </a:stretch>
                  </pic:blipFill>
                  <pic:spPr bwMode="auto">
                    <a:xfrm>
                      <a:off x="0" y="0"/>
                      <a:ext cx="2035434" cy="1273061"/>
                    </a:xfrm>
                    <a:prstGeom prst="rect">
                      <a:avLst/>
                    </a:prstGeom>
                    <a:noFill/>
                    <a:ln w="9525">
                      <a:noFill/>
                      <a:miter lim="800000"/>
                      <a:headEnd/>
                      <a:tailEnd/>
                    </a:ln>
                  </pic:spPr>
                </pic:pic>
              </a:graphicData>
            </a:graphic>
          </wp:inline>
        </w:drawing>
      </w:r>
      <w:r w:rsidR="00BF4026">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026">
        <w:rPr>
          <w:rFonts w:ascii="Times New Roman" w:hAnsi="Times New Roman" w:cs="Times New Roman"/>
          <w:sz w:val="28"/>
          <w:szCs w:val="28"/>
        </w:rPr>
        <w:t xml:space="preserve">  </w:t>
      </w:r>
      <w:r>
        <w:rPr>
          <w:noProof/>
          <w:lang w:eastAsia="el-GR"/>
        </w:rPr>
        <w:drawing>
          <wp:inline distT="0" distB="0" distL="0" distR="0">
            <wp:extent cx="2030139" cy="1067689"/>
            <wp:effectExtent l="19050" t="0" r="8211" b="0"/>
            <wp:docPr id="6" name="Εικόνα 4" descr="ÎÏÎ¿ÏÎ­Î»ÎµÏÎ¼Î± ÎµÎ¹ÎºÏÎ½Î±Ï Î³Î¹Î± AGE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AGELADA"/>
                    <pic:cNvPicPr>
                      <a:picLocks noChangeAspect="1" noChangeArrowheads="1"/>
                    </pic:cNvPicPr>
                  </pic:nvPicPr>
                  <pic:blipFill>
                    <a:blip r:embed="rId6" cstate="print"/>
                    <a:srcRect/>
                    <a:stretch>
                      <a:fillRect/>
                    </a:stretch>
                  </pic:blipFill>
                  <pic:spPr bwMode="auto">
                    <a:xfrm>
                      <a:off x="0" y="0"/>
                      <a:ext cx="2034252" cy="1069852"/>
                    </a:xfrm>
                    <a:prstGeom prst="rect">
                      <a:avLst/>
                    </a:prstGeom>
                    <a:noFill/>
                    <a:ln w="9525">
                      <a:noFill/>
                      <a:miter lim="800000"/>
                      <a:headEnd/>
                      <a:tailEnd/>
                    </a:ln>
                  </pic:spPr>
                </pic:pic>
              </a:graphicData>
            </a:graphic>
          </wp:inline>
        </w:drawing>
      </w:r>
    </w:p>
    <w:p w:rsidR="00BF4026" w:rsidRDefault="009C4B12">
      <w:pPr>
        <w:rPr>
          <w:rFonts w:ascii="Times New Roman" w:hAnsi="Times New Roman" w:cs="Times New Roman"/>
          <w:sz w:val="72"/>
          <w:szCs w:val="72"/>
        </w:rPr>
      </w:pPr>
      <w:r>
        <w:rPr>
          <w:rFonts w:ascii="Times New Roman" w:hAnsi="Times New Roman" w:cs="Times New Roman"/>
          <w:noProof/>
          <w:sz w:val="72"/>
          <w:szCs w:val="72"/>
          <w:lang w:eastAsia="el-GR"/>
        </w:rPr>
        <w:pict>
          <v:rect id="_x0000_s1027" style="position:absolute;margin-left:219.9pt;margin-top:48.15pt;width:206.9pt;height:53.25pt;z-index:251659264">
            <v:textbox>
              <w:txbxContent>
                <w:p w:rsidR="00B45A48" w:rsidRPr="00BF4026" w:rsidRDefault="00B45A48" w:rsidP="00B45A48">
                  <w:pPr>
                    <w:rPr>
                      <w:rFonts w:ascii="Times New Roman" w:hAnsi="Times New Roman" w:cs="Times New Roman"/>
                      <w:sz w:val="72"/>
                      <w:szCs w:val="72"/>
                    </w:rPr>
                  </w:pPr>
                </w:p>
              </w:txbxContent>
            </v:textbox>
          </v:rect>
        </w:pict>
      </w:r>
      <w:r w:rsidRPr="009C4B12">
        <w:rPr>
          <w:rFonts w:ascii="Times New Roman" w:hAnsi="Times New Roman" w:cs="Times New Roman"/>
          <w:noProof/>
          <w:sz w:val="28"/>
          <w:szCs w:val="28"/>
          <w:lang w:eastAsia="el-GR"/>
        </w:rPr>
        <w:pict>
          <v:rect id="_x0000_s1026" style="position:absolute;margin-left:-4.2pt;margin-top:48.15pt;width:183.45pt;height:53.25pt;z-index:251658240">
            <v:textbox>
              <w:txbxContent>
                <w:p w:rsidR="00BF4026" w:rsidRPr="00BF4026" w:rsidRDefault="00BF4026">
                  <w:pPr>
                    <w:rPr>
                      <w:rFonts w:ascii="Times New Roman" w:hAnsi="Times New Roman" w:cs="Times New Roman"/>
                      <w:sz w:val="72"/>
                      <w:szCs w:val="72"/>
                    </w:rPr>
                  </w:pPr>
                </w:p>
              </w:txbxContent>
            </v:textbox>
          </v:rect>
        </w:pict>
      </w:r>
      <w:r w:rsidR="00131173">
        <w:rPr>
          <w:rFonts w:ascii="Times New Roman" w:hAnsi="Times New Roman" w:cs="Times New Roman"/>
          <w:noProof/>
          <w:sz w:val="72"/>
          <w:szCs w:val="72"/>
          <w:lang w:eastAsia="el-GR"/>
        </w:rPr>
        <w:t>ΑΛΟΓΟ</w:t>
      </w:r>
      <w:r w:rsidR="00BF4026">
        <w:rPr>
          <w:rFonts w:ascii="Times New Roman" w:hAnsi="Times New Roman" w:cs="Times New Roman"/>
          <w:sz w:val="72"/>
          <w:szCs w:val="72"/>
        </w:rPr>
        <w:t xml:space="preserve">        </w:t>
      </w:r>
      <w:r w:rsidR="00131173">
        <w:rPr>
          <w:rFonts w:ascii="Times New Roman" w:hAnsi="Times New Roman" w:cs="Times New Roman"/>
          <w:sz w:val="72"/>
          <w:szCs w:val="72"/>
        </w:rPr>
        <w:t xml:space="preserve">    ΑΓΕΛΑΔΑ</w:t>
      </w:r>
    </w:p>
    <w:p w:rsidR="00BF4026" w:rsidRPr="00BF4026" w:rsidRDefault="00BF4026" w:rsidP="00B45A48">
      <w:pPr>
        <w:tabs>
          <w:tab w:val="center" w:pos="4153"/>
        </w:tabs>
        <w:rPr>
          <w:rFonts w:ascii="Times New Roman" w:hAnsi="Times New Roman" w:cs="Times New Roman"/>
          <w:sz w:val="72"/>
          <w:szCs w:val="72"/>
        </w:rPr>
      </w:pPr>
      <w:r>
        <w:rPr>
          <w:rFonts w:ascii="Times New Roman" w:hAnsi="Times New Roman" w:cs="Times New Roman"/>
          <w:sz w:val="72"/>
          <w:szCs w:val="72"/>
        </w:rPr>
        <w:t>ΑΝΑΝΣ</w:t>
      </w:r>
      <w:r w:rsidR="00B45A48">
        <w:rPr>
          <w:rFonts w:ascii="Times New Roman" w:hAnsi="Times New Roman" w:cs="Times New Roman"/>
          <w:sz w:val="72"/>
          <w:szCs w:val="72"/>
        </w:rPr>
        <w:tab/>
      </w:r>
    </w:p>
    <w:p w:rsidR="006D55A3" w:rsidRDefault="006D55A3" w:rsidP="006D55A3">
      <w:pPr>
        <w:rPr>
          <w:rFonts w:ascii="Times New Roman" w:hAnsi="Times New Roman" w:cs="Times New Roman"/>
          <w:sz w:val="28"/>
          <w:szCs w:val="28"/>
        </w:rPr>
      </w:pPr>
    </w:p>
    <w:p w:rsidR="00B45A48" w:rsidRDefault="00BF4026" w:rsidP="006D55A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2E94">
        <w:rPr>
          <w:noProof/>
          <w:lang w:eastAsia="el-GR"/>
        </w:rPr>
        <w:drawing>
          <wp:inline distT="0" distB="0" distL="0" distR="0">
            <wp:extent cx="2060270" cy="1382491"/>
            <wp:effectExtent l="19050" t="0" r="0" b="0"/>
            <wp:docPr id="31" name="Εικόνα 31" descr="ÎÏÎ¿ÏÎ­Î»ÎµÏÎ¼Î± ÎµÎ¹ÎºÏÎ½Î±Ï Î³Î¹Î± ÎÎ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ÎÏÎ¿ÏÎ­Î»ÎµÏÎ¼Î± ÎµÎ¹ÎºÏÎ½Î±Ï Î³Î¹Î± ÎÎÎ¥ÎÎÎÎ"/>
                    <pic:cNvPicPr>
                      <a:picLocks noChangeAspect="1" noChangeArrowheads="1"/>
                    </pic:cNvPicPr>
                  </pic:nvPicPr>
                  <pic:blipFill>
                    <a:blip r:embed="rId7" cstate="print"/>
                    <a:srcRect/>
                    <a:stretch>
                      <a:fillRect/>
                    </a:stretch>
                  </pic:blipFill>
                  <pic:spPr bwMode="auto">
                    <a:xfrm>
                      <a:off x="0" y="0"/>
                      <a:ext cx="2062256" cy="1383824"/>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2A2E94">
        <w:rPr>
          <w:rFonts w:ascii="Times New Roman" w:hAnsi="Times New Roman" w:cs="Times New Roman"/>
          <w:sz w:val="28"/>
          <w:szCs w:val="28"/>
        </w:rPr>
        <w:t xml:space="preserve">        </w:t>
      </w:r>
      <w:r>
        <w:rPr>
          <w:rFonts w:ascii="Times New Roman" w:hAnsi="Times New Roman" w:cs="Times New Roman"/>
          <w:sz w:val="28"/>
          <w:szCs w:val="28"/>
        </w:rPr>
        <w:t xml:space="preserve">  </w:t>
      </w:r>
      <w:r w:rsidR="00131173">
        <w:rPr>
          <w:noProof/>
          <w:lang w:eastAsia="el-GR"/>
        </w:rPr>
        <w:drawing>
          <wp:inline distT="0" distB="0" distL="0" distR="0">
            <wp:extent cx="2383765" cy="1929008"/>
            <wp:effectExtent l="19050" t="0" r="0" b="0"/>
            <wp:docPr id="9" name="Εικόνα 10" descr="ÎÏÎ¿ÏÎ­Î»ÎµÏÎ¼Î± ÎµÎ¹ÎºÏÎ½Î±Ï Î³Î¹Î± 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Î"/>
                    <pic:cNvPicPr>
                      <a:picLocks noChangeAspect="1" noChangeArrowheads="1"/>
                    </pic:cNvPicPr>
                  </pic:nvPicPr>
                  <pic:blipFill>
                    <a:blip r:embed="rId8" cstate="print"/>
                    <a:srcRect/>
                    <a:stretch>
                      <a:fillRect/>
                    </a:stretch>
                  </pic:blipFill>
                  <pic:spPr bwMode="auto">
                    <a:xfrm>
                      <a:off x="0" y="0"/>
                      <a:ext cx="2386324" cy="1931079"/>
                    </a:xfrm>
                    <a:prstGeom prst="rect">
                      <a:avLst/>
                    </a:prstGeom>
                    <a:noFill/>
                    <a:ln w="9525">
                      <a:noFill/>
                      <a:miter lim="800000"/>
                      <a:headEnd/>
                      <a:tailEnd/>
                    </a:ln>
                  </pic:spPr>
                </pic:pic>
              </a:graphicData>
            </a:graphic>
          </wp:inline>
        </w:drawing>
      </w:r>
    </w:p>
    <w:p w:rsidR="00B45A48" w:rsidRDefault="009C4B12" w:rsidP="00B45A48">
      <w:pPr>
        <w:rPr>
          <w:rFonts w:ascii="Times New Roman" w:hAnsi="Times New Roman" w:cs="Times New Roman"/>
          <w:sz w:val="72"/>
          <w:szCs w:val="72"/>
        </w:rPr>
      </w:pPr>
      <w:r>
        <w:rPr>
          <w:rFonts w:ascii="Times New Roman" w:hAnsi="Times New Roman" w:cs="Times New Roman"/>
          <w:noProof/>
          <w:sz w:val="72"/>
          <w:szCs w:val="72"/>
          <w:lang w:eastAsia="el-GR"/>
        </w:rPr>
        <w:pict>
          <v:rect id="_x0000_s1029" style="position:absolute;margin-left:219.9pt;margin-top:48.15pt;width:206.9pt;height:53.25pt;z-index:251662336">
            <v:textbox>
              <w:txbxContent>
                <w:p w:rsidR="00B45A48" w:rsidRPr="00BF4026" w:rsidRDefault="00B45A48" w:rsidP="00B45A48">
                  <w:pPr>
                    <w:rPr>
                      <w:rFonts w:ascii="Times New Roman" w:hAnsi="Times New Roman" w:cs="Times New Roman"/>
                      <w:sz w:val="72"/>
                      <w:szCs w:val="72"/>
                    </w:rPr>
                  </w:pPr>
                </w:p>
              </w:txbxContent>
            </v:textbox>
          </v:rect>
        </w:pict>
      </w:r>
      <w:r w:rsidRPr="009C4B12">
        <w:rPr>
          <w:rFonts w:ascii="Times New Roman" w:hAnsi="Times New Roman" w:cs="Times New Roman"/>
          <w:noProof/>
          <w:sz w:val="28"/>
          <w:szCs w:val="28"/>
          <w:lang w:eastAsia="el-GR"/>
        </w:rPr>
        <w:pict>
          <v:rect id="_x0000_s1028" style="position:absolute;margin-left:-4.2pt;margin-top:48.15pt;width:183.45pt;height:53.25pt;z-index:251661312">
            <v:textbox>
              <w:txbxContent>
                <w:p w:rsidR="00B45A48" w:rsidRPr="00BF4026" w:rsidRDefault="00B45A48" w:rsidP="00B45A48">
                  <w:pPr>
                    <w:rPr>
                      <w:rFonts w:ascii="Times New Roman" w:hAnsi="Times New Roman" w:cs="Times New Roman"/>
                      <w:sz w:val="72"/>
                      <w:szCs w:val="72"/>
                    </w:rPr>
                  </w:pPr>
                </w:p>
              </w:txbxContent>
            </v:textbox>
          </v:rect>
        </w:pict>
      </w:r>
      <w:r w:rsidR="002A2E94">
        <w:rPr>
          <w:rFonts w:ascii="Times New Roman" w:hAnsi="Times New Roman" w:cs="Times New Roman"/>
          <w:noProof/>
          <w:sz w:val="72"/>
          <w:szCs w:val="72"/>
          <w:lang w:eastAsia="el-GR"/>
        </w:rPr>
        <w:t>ΚΟΥΝΕΛΙ</w:t>
      </w:r>
      <w:r w:rsidR="00B45A48">
        <w:rPr>
          <w:rFonts w:ascii="Times New Roman" w:hAnsi="Times New Roman" w:cs="Times New Roman"/>
          <w:noProof/>
          <w:sz w:val="72"/>
          <w:szCs w:val="72"/>
          <w:lang w:eastAsia="el-GR"/>
        </w:rPr>
        <w:t xml:space="preserve">   </w:t>
      </w:r>
      <w:r w:rsidR="00B45A48">
        <w:rPr>
          <w:rFonts w:ascii="Times New Roman" w:hAnsi="Times New Roman" w:cs="Times New Roman"/>
          <w:sz w:val="72"/>
          <w:szCs w:val="72"/>
        </w:rPr>
        <w:t xml:space="preserve">        </w:t>
      </w:r>
      <w:r w:rsidR="00131173">
        <w:rPr>
          <w:rFonts w:ascii="Times New Roman" w:hAnsi="Times New Roman" w:cs="Times New Roman"/>
          <w:sz w:val="72"/>
          <w:szCs w:val="72"/>
        </w:rPr>
        <w:t xml:space="preserve">  </w:t>
      </w:r>
      <w:r w:rsidR="00B45A48">
        <w:rPr>
          <w:rFonts w:ascii="Times New Roman" w:hAnsi="Times New Roman" w:cs="Times New Roman"/>
          <w:sz w:val="72"/>
          <w:szCs w:val="72"/>
        </w:rPr>
        <w:t xml:space="preserve"> </w:t>
      </w:r>
      <w:r w:rsidR="00131173">
        <w:rPr>
          <w:rFonts w:ascii="Times New Roman" w:hAnsi="Times New Roman" w:cs="Times New Roman"/>
          <w:sz w:val="72"/>
          <w:szCs w:val="72"/>
        </w:rPr>
        <w:t>ΓΑΤΑ</w:t>
      </w:r>
    </w:p>
    <w:p w:rsidR="00B45A48" w:rsidRPr="00BF4026" w:rsidRDefault="00B45A48" w:rsidP="00B45A48">
      <w:pPr>
        <w:tabs>
          <w:tab w:val="center" w:pos="4153"/>
        </w:tabs>
        <w:rPr>
          <w:rFonts w:ascii="Times New Roman" w:hAnsi="Times New Roman" w:cs="Times New Roman"/>
          <w:sz w:val="72"/>
          <w:szCs w:val="72"/>
        </w:rPr>
      </w:pPr>
      <w:r>
        <w:rPr>
          <w:rFonts w:ascii="Times New Roman" w:hAnsi="Times New Roman" w:cs="Times New Roman"/>
          <w:sz w:val="72"/>
          <w:szCs w:val="72"/>
        </w:rPr>
        <w:t>ΑΝΑΝΣ</w:t>
      </w:r>
      <w:r>
        <w:rPr>
          <w:rFonts w:ascii="Times New Roman" w:hAnsi="Times New Roman" w:cs="Times New Roman"/>
          <w:sz w:val="72"/>
          <w:szCs w:val="72"/>
        </w:rPr>
        <w:tab/>
      </w:r>
    </w:p>
    <w:p w:rsidR="00B45A48" w:rsidRDefault="00B45A48" w:rsidP="006D55A3">
      <w:pPr>
        <w:rPr>
          <w:rFonts w:ascii="Times New Roman" w:hAnsi="Times New Roman" w:cs="Times New Roman"/>
          <w:sz w:val="28"/>
          <w:szCs w:val="28"/>
        </w:rPr>
      </w:pPr>
    </w:p>
    <w:p w:rsidR="00B45A48" w:rsidRDefault="00BF4026" w:rsidP="006D55A3">
      <w:pPr>
        <w:rPr>
          <w:rFonts w:ascii="Times New Roman" w:hAnsi="Times New Roman" w:cs="Times New Roman"/>
          <w:sz w:val="28"/>
          <w:szCs w:val="28"/>
        </w:rPr>
      </w:pPr>
      <w:r>
        <w:rPr>
          <w:rFonts w:ascii="Times New Roman" w:hAnsi="Times New Roman" w:cs="Times New Roman"/>
          <w:sz w:val="28"/>
          <w:szCs w:val="28"/>
        </w:rPr>
        <w:t xml:space="preserve">  </w:t>
      </w:r>
      <w:r w:rsidR="00131173">
        <w:rPr>
          <w:noProof/>
          <w:lang w:eastAsia="el-GR"/>
        </w:rPr>
        <w:drawing>
          <wp:inline distT="0" distB="0" distL="0" distR="0">
            <wp:extent cx="2091690" cy="2129155"/>
            <wp:effectExtent l="19050" t="0" r="3810" b="0"/>
            <wp:docPr id="11" name="Εικόνα 13" descr="ÎÏÎ¿ÏÎ­Î»ÎµÏÎ¼Î± ÎµÎ¹ÎºÏÎ½Î±Ï Î³Î¹Î± Î£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ÎÏÎ¿ÏÎ­Î»ÎµÏÎ¼Î± ÎµÎ¹ÎºÏÎ½Î±Ï Î³Î¹Î± Î£ÎÎ¥ÎÎÎ£"/>
                    <pic:cNvPicPr>
                      <a:picLocks noChangeAspect="1" noChangeArrowheads="1"/>
                    </pic:cNvPicPr>
                  </pic:nvPicPr>
                  <pic:blipFill>
                    <a:blip r:embed="rId9" cstate="print"/>
                    <a:srcRect/>
                    <a:stretch>
                      <a:fillRect/>
                    </a:stretch>
                  </pic:blipFill>
                  <pic:spPr bwMode="auto">
                    <a:xfrm>
                      <a:off x="0" y="0"/>
                      <a:ext cx="2091690" cy="21291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131173">
        <w:rPr>
          <w:rFonts w:ascii="Times New Roman" w:hAnsi="Times New Roman" w:cs="Times New Roman"/>
          <w:sz w:val="28"/>
          <w:szCs w:val="28"/>
        </w:rPr>
        <w:t xml:space="preserve">         </w:t>
      </w:r>
      <w:r>
        <w:rPr>
          <w:rFonts w:ascii="Times New Roman" w:hAnsi="Times New Roman" w:cs="Times New Roman"/>
          <w:sz w:val="28"/>
          <w:szCs w:val="28"/>
        </w:rPr>
        <w:t xml:space="preserve">   </w:t>
      </w:r>
      <w:r w:rsidR="00131173">
        <w:rPr>
          <w:noProof/>
          <w:lang w:eastAsia="el-GR"/>
        </w:rPr>
        <w:drawing>
          <wp:inline distT="0" distB="0" distL="0" distR="0">
            <wp:extent cx="2343769" cy="1553227"/>
            <wp:effectExtent l="19050" t="0" r="0" b="0"/>
            <wp:docPr id="12" name="Εικόνα 16" descr="ÎÏÎ¿ÏÎ­Î»ÎµÏÎ¼Î± ÎµÎ¹ÎºÏÎ½Î±Ï Î³Î¹Î± Î Î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ÎÏÎ¿ÏÎ­Î»ÎµÏÎ¼Î± ÎµÎ¹ÎºÏÎ½Î±Ï Î³Î¹Î± Î ÎÎÎ¤ÎÎÎ"/>
                    <pic:cNvPicPr>
                      <a:picLocks noChangeAspect="1" noChangeArrowheads="1"/>
                    </pic:cNvPicPr>
                  </pic:nvPicPr>
                  <pic:blipFill>
                    <a:blip r:embed="rId10" cstate="print"/>
                    <a:srcRect/>
                    <a:stretch>
                      <a:fillRect/>
                    </a:stretch>
                  </pic:blipFill>
                  <pic:spPr bwMode="auto">
                    <a:xfrm>
                      <a:off x="0" y="0"/>
                      <a:ext cx="2343722" cy="1553196"/>
                    </a:xfrm>
                    <a:prstGeom prst="rect">
                      <a:avLst/>
                    </a:prstGeom>
                    <a:noFill/>
                    <a:ln w="9525">
                      <a:noFill/>
                      <a:miter lim="800000"/>
                      <a:headEnd/>
                      <a:tailEnd/>
                    </a:ln>
                  </pic:spPr>
                </pic:pic>
              </a:graphicData>
            </a:graphic>
          </wp:inline>
        </w:drawing>
      </w:r>
    </w:p>
    <w:p w:rsidR="00B45A48" w:rsidRDefault="009C4B12" w:rsidP="00B45A48">
      <w:pPr>
        <w:rPr>
          <w:rFonts w:ascii="Times New Roman" w:hAnsi="Times New Roman" w:cs="Times New Roman"/>
          <w:sz w:val="28"/>
          <w:szCs w:val="28"/>
        </w:rPr>
      </w:pPr>
      <w:r w:rsidRPr="009C4B12">
        <w:rPr>
          <w:rFonts w:ascii="Times New Roman" w:hAnsi="Times New Roman" w:cs="Times New Roman"/>
          <w:noProof/>
          <w:sz w:val="72"/>
          <w:szCs w:val="72"/>
          <w:lang w:eastAsia="el-GR"/>
        </w:rPr>
        <w:pict>
          <v:rect id="_x0000_s1031" style="position:absolute;margin-left:219.9pt;margin-top:48.15pt;width:206.9pt;height:53.25pt;z-index:251665408">
            <v:textbox>
              <w:txbxContent>
                <w:p w:rsidR="00B45A48" w:rsidRPr="00BF4026" w:rsidRDefault="00B45A48" w:rsidP="00B45A48">
                  <w:pPr>
                    <w:rPr>
                      <w:rFonts w:ascii="Times New Roman" w:hAnsi="Times New Roman" w:cs="Times New Roman"/>
                      <w:sz w:val="72"/>
                      <w:szCs w:val="72"/>
                    </w:rPr>
                  </w:pPr>
                </w:p>
              </w:txbxContent>
            </v:textbox>
          </v:rect>
        </w:pict>
      </w:r>
      <w:r>
        <w:rPr>
          <w:rFonts w:ascii="Times New Roman" w:hAnsi="Times New Roman" w:cs="Times New Roman"/>
          <w:noProof/>
          <w:sz w:val="28"/>
          <w:szCs w:val="28"/>
          <w:lang w:eastAsia="el-GR"/>
        </w:rPr>
        <w:pict>
          <v:rect id="_x0000_s1030" style="position:absolute;margin-left:-4.2pt;margin-top:48.15pt;width:183.45pt;height:53.25pt;z-index:251664384">
            <v:textbox>
              <w:txbxContent>
                <w:p w:rsidR="00B45A48" w:rsidRPr="00BF4026" w:rsidRDefault="00B45A48" w:rsidP="00B45A48">
                  <w:pPr>
                    <w:rPr>
                      <w:rFonts w:ascii="Times New Roman" w:hAnsi="Times New Roman" w:cs="Times New Roman"/>
                      <w:sz w:val="72"/>
                      <w:szCs w:val="72"/>
                    </w:rPr>
                  </w:pPr>
                </w:p>
              </w:txbxContent>
            </v:textbox>
          </v:rect>
        </w:pict>
      </w:r>
      <w:r w:rsidR="00131173">
        <w:rPr>
          <w:rFonts w:ascii="Times New Roman" w:hAnsi="Times New Roman" w:cs="Times New Roman"/>
          <w:sz w:val="72"/>
          <w:szCs w:val="72"/>
        </w:rPr>
        <w:t xml:space="preserve">ΣΚΥΛΟΣ         </w:t>
      </w:r>
      <w:r w:rsidR="00B45A48">
        <w:rPr>
          <w:rFonts w:ascii="Times New Roman" w:hAnsi="Times New Roman" w:cs="Times New Roman"/>
          <w:sz w:val="72"/>
          <w:szCs w:val="72"/>
        </w:rPr>
        <w:t>Π</w:t>
      </w:r>
      <w:r w:rsidR="00131173">
        <w:rPr>
          <w:rFonts w:ascii="Times New Roman" w:hAnsi="Times New Roman" w:cs="Times New Roman"/>
          <w:sz w:val="72"/>
          <w:szCs w:val="72"/>
        </w:rPr>
        <w:t>ΟΝΤΙΚΙ</w:t>
      </w:r>
      <w:r w:rsidR="00BF4026">
        <w:rPr>
          <w:rFonts w:ascii="Times New Roman" w:hAnsi="Times New Roman" w:cs="Times New Roman"/>
          <w:sz w:val="28"/>
          <w:szCs w:val="28"/>
        </w:rPr>
        <w:t xml:space="preserve">     </w:t>
      </w:r>
    </w:p>
    <w:p w:rsidR="00B45A48" w:rsidRDefault="00B45A48" w:rsidP="00B45A48">
      <w:pPr>
        <w:rPr>
          <w:rFonts w:ascii="Times New Roman" w:hAnsi="Times New Roman" w:cs="Times New Roman"/>
          <w:sz w:val="28"/>
          <w:szCs w:val="28"/>
        </w:rPr>
      </w:pPr>
    </w:p>
    <w:p w:rsidR="00B45A48" w:rsidRDefault="00B45A48" w:rsidP="00B45A48">
      <w:pPr>
        <w:rPr>
          <w:rFonts w:ascii="Times New Roman" w:hAnsi="Times New Roman" w:cs="Times New Roman"/>
          <w:sz w:val="28"/>
          <w:szCs w:val="28"/>
        </w:rPr>
      </w:pPr>
    </w:p>
    <w:p w:rsidR="00B45A48" w:rsidRDefault="00B45A48" w:rsidP="00B45A48">
      <w:pPr>
        <w:rPr>
          <w:rFonts w:ascii="Times New Roman" w:hAnsi="Times New Roman" w:cs="Times New Roman"/>
          <w:sz w:val="28"/>
          <w:szCs w:val="28"/>
        </w:rPr>
      </w:pPr>
    </w:p>
    <w:p w:rsidR="00B45A48" w:rsidRDefault="00B45A48" w:rsidP="00B45A48">
      <w:pPr>
        <w:rPr>
          <w:rFonts w:ascii="Times New Roman" w:hAnsi="Times New Roman" w:cs="Times New Roman"/>
          <w:sz w:val="72"/>
          <w:szCs w:val="72"/>
        </w:rPr>
      </w:pPr>
      <w:r>
        <w:rPr>
          <w:rFonts w:ascii="Times New Roman" w:hAnsi="Times New Roman" w:cs="Times New Roman"/>
          <w:sz w:val="72"/>
          <w:szCs w:val="72"/>
        </w:rPr>
        <w:lastRenderedPageBreak/>
        <w:t xml:space="preserve"> </w:t>
      </w:r>
      <w:r w:rsidR="00131173">
        <w:rPr>
          <w:noProof/>
          <w:lang w:eastAsia="el-GR"/>
        </w:rPr>
        <w:drawing>
          <wp:inline distT="0" distB="0" distL="0" distR="0">
            <wp:extent cx="1753296" cy="1147522"/>
            <wp:effectExtent l="19050" t="0" r="0" b="0"/>
            <wp:docPr id="14" name="Εικόνα 19" descr="ÎÏÎ¿ÏÎ­Î»ÎµÏÎ¼Î± ÎµÎ¹ÎºÏÎ½Î±Ï Î³Î¹Î± ÎÎÎ¥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ÎÏÎ¿ÏÎ­Î»ÎµÏÎ¼Î± ÎµÎ¹ÎºÏÎ½Î±Ï Î³Î¹Î± ÎÎÎ¥Î¡ÎÎ¥ÎÎ"/>
                    <pic:cNvPicPr>
                      <a:picLocks noChangeAspect="1" noChangeArrowheads="1"/>
                    </pic:cNvPicPr>
                  </pic:nvPicPr>
                  <pic:blipFill>
                    <a:blip r:embed="rId11" cstate="print"/>
                    <a:srcRect/>
                    <a:stretch>
                      <a:fillRect/>
                    </a:stretch>
                  </pic:blipFill>
                  <pic:spPr bwMode="auto">
                    <a:xfrm>
                      <a:off x="0" y="0"/>
                      <a:ext cx="1756210" cy="1149429"/>
                    </a:xfrm>
                    <a:prstGeom prst="rect">
                      <a:avLst/>
                    </a:prstGeom>
                    <a:noFill/>
                    <a:ln w="9525">
                      <a:noFill/>
                      <a:miter lim="800000"/>
                      <a:headEnd/>
                      <a:tailEnd/>
                    </a:ln>
                  </pic:spPr>
                </pic:pic>
              </a:graphicData>
            </a:graphic>
          </wp:inline>
        </w:drawing>
      </w:r>
      <w:r>
        <w:rPr>
          <w:rFonts w:ascii="Times New Roman" w:hAnsi="Times New Roman" w:cs="Times New Roman"/>
          <w:sz w:val="72"/>
          <w:szCs w:val="72"/>
        </w:rPr>
        <w:t xml:space="preserve">           </w:t>
      </w:r>
      <w:r w:rsidR="00131173">
        <w:rPr>
          <w:noProof/>
          <w:lang w:eastAsia="el-GR"/>
        </w:rPr>
        <w:drawing>
          <wp:inline distT="0" distB="0" distL="0" distR="0">
            <wp:extent cx="1860184" cy="1240077"/>
            <wp:effectExtent l="19050" t="0" r="6716" b="0"/>
            <wp:docPr id="22" name="Εικόνα 22" descr="ÎÏÎ¿ÏÎ­Î»ÎµÏÎ¼Î± ÎµÎ¹ÎºÏÎ½Î±Ï Î³Î¹Î± ÏÏÎ¿Î²Î±Ï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ÎÏÎ¿ÏÎ­Î»ÎµÏÎ¼Î± ÎµÎ¹ÎºÏÎ½Î±Ï Î³Î¹Î± ÏÏÎ¿Î²Î±ÏÎ¿"/>
                    <pic:cNvPicPr>
                      <a:picLocks noChangeAspect="1" noChangeArrowheads="1"/>
                    </pic:cNvPicPr>
                  </pic:nvPicPr>
                  <pic:blipFill>
                    <a:blip r:embed="rId12" cstate="print"/>
                    <a:srcRect/>
                    <a:stretch>
                      <a:fillRect/>
                    </a:stretch>
                  </pic:blipFill>
                  <pic:spPr bwMode="auto">
                    <a:xfrm>
                      <a:off x="0" y="0"/>
                      <a:ext cx="1861593" cy="1241016"/>
                    </a:xfrm>
                    <a:prstGeom prst="rect">
                      <a:avLst/>
                    </a:prstGeom>
                    <a:noFill/>
                    <a:ln w="9525">
                      <a:noFill/>
                      <a:miter lim="800000"/>
                      <a:headEnd/>
                      <a:tailEnd/>
                    </a:ln>
                  </pic:spPr>
                </pic:pic>
              </a:graphicData>
            </a:graphic>
          </wp:inline>
        </w:drawing>
      </w:r>
    </w:p>
    <w:p w:rsidR="00B45A48" w:rsidRDefault="009C4B12" w:rsidP="00B45A48">
      <w:pPr>
        <w:rPr>
          <w:rFonts w:ascii="Times New Roman" w:hAnsi="Times New Roman" w:cs="Times New Roman"/>
          <w:sz w:val="72"/>
          <w:szCs w:val="72"/>
        </w:rPr>
      </w:pPr>
      <w:r w:rsidRPr="009C4B12">
        <w:rPr>
          <w:rFonts w:ascii="Times New Roman" w:hAnsi="Times New Roman" w:cs="Times New Roman"/>
          <w:noProof/>
          <w:sz w:val="28"/>
          <w:szCs w:val="28"/>
          <w:lang w:eastAsia="el-GR"/>
        </w:rPr>
        <w:pict>
          <v:rect id="_x0000_s1032" style="position:absolute;margin-left:-4.2pt;margin-top:48.15pt;width:203.2pt;height:53.25pt;z-index:251667456">
            <v:textbox style="mso-next-textbox:#_x0000_s1032">
              <w:txbxContent>
                <w:p w:rsidR="00B45A48" w:rsidRPr="00BF4026" w:rsidRDefault="00B45A48" w:rsidP="00B45A48">
                  <w:pPr>
                    <w:rPr>
                      <w:rFonts w:ascii="Times New Roman" w:hAnsi="Times New Roman" w:cs="Times New Roman"/>
                      <w:sz w:val="72"/>
                      <w:szCs w:val="72"/>
                    </w:rPr>
                  </w:pPr>
                </w:p>
              </w:txbxContent>
            </v:textbox>
          </v:rect>
        </w:pict>
      </w:r>
      <w:r>
        <w:rPr>
          <w:rFonts w:ascii="Times New Roman" w:hAnsi="Times New Roman" w:cs="Times New Roman"/>
          <w:noProof/>
          <w:sz w:val="72"/>
          <w:szCs w:val="72"/>
          <w:lang w:eastAsia="el-GR"/>
        </w:rPr>
        <w:pict>
          <v:rect id="_x0000_s1033" style="position:absolute;margin-left:219.9pt;margin-top:48.15pt;width:206.9pt;height:53.25pt;z-index:251668480">
            <v:textbox style="mso-next-textbox:#_x0000_s1033">
              <w:txbxContent>
                <w:p w:rsidR="00B45A48" w:rsidRPr="00BF4026" w:rsidRDefault="00B45A48" w:rsidP="00B45A48">
                  <w:pPr>
                    <w:rPr>
                      <w:rFonts w:ascii="Times New Roman" w:hAnsi="Times New Roman" w:cs="Times New Roman"/>
                      <w:sz w:val="72"/>
                      <w:szCs w:val="72"/>
                    </w:rPr>
                  </w:pPr>
                </w:p>
              </w:txbxContent>
            </v:textbox>
          </v:rect>
        </w:pict>
      </w:r>
      <w:r w:rsidR="00131173">
        <w:rPr>
          <w:rFonts w:ascii="Times New Roman" w:hAnsi="Times New Roman" w:cs="Times New Roman"/>
          <w:noProof/>
          <w:sz w:val="72"/>
          <w:szCs w:val="72"/>
          <w:lang w:eastAsia="el-GR"/>
        </w:rPr>
        <w:t xml:space="preserve">ΓΟΥΡΟΥΝΙ </w:t>
      </w:r>
      <w:r w:rsidR="00B45A48">
        <w:rPr>
          <w:rFonts w:ascii="Times New Roman" w:hAnsi="Times New Roman" w:cs="Times New Roman"/>
          <w:sz w:val="72"/>
          <w:szCs w:val="72"/>
        </w:rPr>
        <w:t xml:space="preserve">    </w:t>
      </w:r>
      <w:r w:rsidR="00131173">
        <w:rPr>
          <w:rFonts w:ascii="Times New Roman" w:hAnsi="Times New Roman" w:cs="Times New Roman"/>
          <w:sz w:val="72"/>
          <w:szCs w:val="72"/>
        </w:rPr>
        <w:t>ΠΡΟΒΑΤΟ</w:t>
      </w:r>
    </w:p>
    <w:p w:rsidR="00B45A48" w:rsidRPr="00BF4026" w:rsidRDefault="00B45A48" w:rsidP="00B45A48">
      <w:pPr>
        <w:tabs>
          <w:tab w:val="center" w:pos="4153"/>
        </w:tabs>
        <w:rPr>
          <w:rFonts w:ascii="Times New Roman" w:hAnsi="Times New Roman" w:cs="Times New Roman"/>
          <w:sz w:val="72"/>
          <w:szCs w:val="72"/>
        </w:rPr>
      </w:pPr>
      <w:r>
        <w:rPr>
          <w:rFonts w:ascii="Times New Roman" w:hAnsi="Times New Roman" w:cs="Times New Roman"/>
          <w:sz w:val="72"/>
          <w:szCs w:val="72"/>
        </w:rPr>
        <w:t>ΑΝΑΝΣ</w:t>
      </w:r>
      <w:r>
        <w:rPr>
          <w:rFonts w:ascii="Times New Roman" w:hAnsi="Times New Roman" w:cs="Times New Roman"/>
          <w:sz w:val="72"/>
          <w:szCs w:val="72"/>
        </w:rPr>
        <w:tab/>
      </w:r>
    </w:p>
    <w:p w:rsidR="00B45A48" w:rsidRDefault="00B45A48" w:rsidP="00B45A48">
      <w:pPr>
        <w:rPr>
          <w:rFonts w:ascii="Times New Roman" w:hAnsi="Times New Roman" w:cs="Times New Roman"/>
          <w:sz w:val="72"/>
          <w:szCs w:val="72"/>
        </w:rPr>
      </w:pPr>
    </w:p>
    <w:p w:rsidR="006D55A3" w:rsidRDefault="00131173" w:rsidP="00B45A48">
      <w:pPr>
        <w:rPr>
          <w:rFonts w:ascii="Times New Roman" w:hAnsi="Times New Roman" w:cs="Times New Roman"/>
          <w:sz w:val="72"/>
          <w:szCs w:val="72"/>
        </w:rPr>
      </w:pPr>
      <w:r>
        <w:rPr>
          <w:noProof/>
          <w:lang w:eastAsia="el-GR"/>
        </w:rPr>
        <w:drawing>
          <wp:inline distT="0" distB="0" distL="0" distR="0">
            <wp:extent cx="2141855" cy="1528445"/>
            <wp:effectExtent l="19050" t="0" r="0" b="0"/>
            <wp:docPr id="25" name="Εικόνα 25" descr="ÎÏÎ¿ÏÎ­Î»ÎµÏÎ¼Î± ÎµÎ¹ÎºÏÎ½Î±Ï Î³Î¹Î± Î³Î±Î¹Î´Î±Ï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ÎÏÎ¿ÏÎ­Î»ÎµÏÎ¼Î± ÎµÎ¹ÎºÏÎ½Î±Ï Î³Î¹Î± Î³Î±Î¹Î´Î±ÏÎ¿Ï"/>
                    <pic:cNvPicPr>
                      <a:picLocks noChangeAspect="1" noChangeArrowheads="1"/>
                    </pic:cNvPicPr>
                  </pic:nvPicPr>
                  <pic:blipFill>
                    <a:blip r:embed="rId13" cstate="print"/>
                    <a:srcRect/>
                    <a:stretch>
                      <a:fillRect/>
                    </a:stretch>
                  </pic:blipFill>
                  <pic:spPr bwMode="auto">
                    <a:xfrm>
                      <a:off x="0" y="0"/>
                      <a:ext cx="2141855" cy="1528445"/>
                    </a:xfrm>
                    <a:prstGeom prst="rect">
                      <a:avLst/>
                    </a:prstGeom>
                    <a:noFill/>
                    <a:ln w="9525">
                      <a:noFill/>
                      <a:miter lim="800000"/>
                      <a:headEnd/>
                      <a:tailEnd/>
                    </a:ln>
                  </pic:spPr>
                </pic:pic>
              </a:graphicData>
            </a:graphic>
          </wp:inline>
        </w:drawing>
      </w:r>
      <w:r w:rsidRPr="00131173">
        <w:t xml:space="preserve"> </w:t>
      </w:r>
      <w:r>
        <w:rPr>
          <w:noProof/>
          <w:lang w:eastAsia="el-GR"/>
        </w:rPr>
        <w:t xml:space="preserve">                          </w:t>
      </w:r>
      <w:r w:rsidRPr="00131173">
        <w:rPr>
          <w:noProof/>
          <w:lang w:eastAsia="el-GR"/>
        </w:rPr>
        <w:drawing>
          <wp:inline distT="0" distB="0" distL="0" distR="0">
            <wp:extent cx="2215090" cy="1440493"/>
            <wp:effectExtent l="19050" t="0" r="0" b="0"/>
            <wp:docPr id="17" name="Εικόνα 28" descr="ÎÏÎ¿ÏÎ­Î»ÎµÏÎ¼Î± ÎµÎ¹ÎºÏÎ½Î±Ï Î³Î¹Î± 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ÎÏÎ¿ÏÎ­Î»ÎµÏÎ¼Î± ÎµÎ¹ÎºÏÎ½Î±Ï Î³Î¹Î± ÎÎÎ¤Î"/>
                    <pic:cNvPicPr>
                      <a:picLocks noChangeAspect="1" noChangeArrowheads="1"/>
                    </pic:cNvPicPr>
                  </pic:nvPicPr>
                  <pic:blipFill>
                    <a:blip r:embed="rId14" cstate="print"/>
                    <a:srcRect/>
                    <a:stretch>
                      <a:fillRect/>
                    </a:stretch>
                  </pic:blipFill>
                  <pic:spPr bwMode="auto">
                    <a:xfrm>
                      <a:off x="0" y="0"/>
                      <a:ext cx="2215279" cy="1440616"/>
                    </a:xfrm>
                    <a:prstGeom prst="rect">
                      <a:avLst/>
                    </a:prstGeom>
                    <a:noFill/>
                    <a:ln w="9525">
                      <a:noFill/>
                      <a:miter lim="800000"/>
                      <a:headEnd/>
                      <a:tailEnd/>
                    </a:ln>
                  </pic:spPr>
                </pic:pic>
              </a:graphicData>
            </a:graphic>
          </wp:inline>
        </w:drawing>
      </w:r>
    </w:p>
    <w:p w:rsidR="00B45A48" w:rsidRDefault="009C4B12" w:rsidP="00B45A48">
      <w:pPr>
        <w:rPr>
          <w:rFonts w:ascii="Times New Roman" w:hAnsi="Times New Roman" w:cs="Times New Roman"/>
          <w:sz w:val="72"/>
          <w:szCs w:val="72"/>
        </w:rPr>
      </w:pPr>
      <w:r>
        <w:rPr>
          <w:rFonts w:ascii="Times New Roman" w:hAnsi="Times New Roman" w:cs="Times New Roman"/>
          <w:noProof/>
          <w:sz w:val="72"/>
          <w:szCs w:val="72"/>
          <w:lang w:eastAsia="el-GR"/>
        </w:rPr>
        <w:pict>
          <v:rect id="_x0000_s1037" style="position:absolute;margin-left:219.9pt;margin-top:48.15pt;width:206.9pt;height:53.25pt;z-index:251671552">
            <v:textbox>
              <w:txbxContent>
                <w:p w:rsidR="00B45A48" w:rsidRPr="00BF4026" w:rsidRDefault="00B45A48" w:rsidP="00B45A48">
                  <w:pPr>
                    <w:rPr>
                      <w:rFonts w:ascii="Times New Roman" w:hAnsi="Times New Roman" w:cs="Times New Roman"/>
                      <w:sz w:val="72"/>
                      <w:szCs w:val="72"/>
                    </w:rPr>
                  </w:pPr>
                </w:p>
              </w:txbxContent>
            </v:textbox>
          </v:rect>
        </w:pict>
      </w:r>
      <w:r w:rsidRPr="009C4B12">
        <w:rPr>
          <w:rFonts w:ascii="Times New Roman" w:hAnsi="Times New Roman" w:cs="Times New Roman"/>
          <w:noProof/>
          <w:sz w:val="28"/>
          <w:szCs w:val="28"/>
          <w:lang w:eastAsia="el-GR"/>
        </w:rPr>
        <w:pict>
          <v:rect id="_x0000_s1036" style="position:absolute;margin-left:-4.2pt;margin-top:48.15pt;width:183.45pt;height:53.25pt;z-index:251670528">
            <v:textbox>
              <w:txbxContent>
                <w:p w:rsidR="00B45A48" w:rsidRPr="00BF4026" w:rsidRDefault="00B45A48" w:rsidP="00B45A48">
                  <w:pPr>
                    <w:rPr>
                      <w:rFonts w:ascii="Times New Roman" w:hAnsi="Times New Roman" w:cs="Times New Roman"/>
                      <w:sz w:val="72"/>
                      <w:szCs w:val="72"/>
                    </w:rPr>
                  </w:pPr>
                </w:p>
              </w:txbxContent>
            </v:textbox>
          </v:rect>
        </w:pict>
      </w:r>
      <w:r w:rsidR="00131173">
        <w:rPr>
          <w:rFonts w:ascii="Times New Roman" w:hAnsi="Times New Roman" w:cs="Times New Roman"/>
          <w:noProof/>
          <w:sz w:val="72"/>
          <w:szCs w:val="72"/>
          <w:lang w:eastAsia="el-GR"/>
        </w:rPr>
        <w:t>ΓΑΙΔΑΡΟΣ</w:t>
      </w:r>
      <w:r w:rsidR="00B45A48">
        <w:rPr>
          <w:rFonts w:ascii="Times New Roman" w:hAnsi="Times New Roman" w:cs="Times New Roman"/>
          <w:noProof/>
          <w:sz w:val="72"/>
          <w:szCs w:val="72"/>
          <w:lang w:eastAsia="el-GR"/>
        </w:rPr>
        <w:t xml:space="preserve">  </w:t>
      </w:r>
      <w:r w:rsidR="00B45A48">
        <w:rPr>
          <w:rFonts w:ascii="Times New Roman" w:hAnsi="Times New Roman" w:cs="Times New Roman"/>
          <w:sz w:val="72"/>
          <w:szCs w:val="72"/>
        </w:rPr>
        <w:t xml:space="preserve">        </w:t>
      </w:r>
      <w:r w:rsidR="00131173">
        <w:rPr>
          <w:rFonts w:ascii="Times New Roman" w:hAnsi="Times New Roman" w:cs="Times New Roman"/>
          <w:sz w:val="72"/>
          <w:szCs w:val="72"/>
        </w:rPr>
        <w:t>ΚΟΤΑ</w:t>
      </w:r>
    </w:p>
    <w:p w:rsidR="00B45A48" w:rsidRPr="00BF4026" w:rsidRDefault="00B45A48" w:rsidP="00B45A48">
      <w:pPr>
        <w:tabs>
          <w:tab w:val="center" w:pos="4153"/>
        </w:tabs>
        <w:rPr>
          <w:rFonts w:ascii="Times New Roman" w:hAnsi="Times New Roman" w:cs="Times New Roman"/>
          <w:sz w:val="72"/>
          <w:szCs w:val="72"/>
        </w:rPr>
      </w:pPr>
      <w:r>
        <w:rPr>
          <w:rFonts w:ascii="Times New Roman" w:hAnsi="Times New Roman" w:cs="Times New Roman"/>
          <w:sz w:val="72"/>
          <w:szCs w:val="72"/>
        </w:rPr>
        <w:t>ΑΝΑΝΣ</w:t>
      </w:r>
      <w:r>
        <w:rPr>
          <w:rFonts w:ascii="Times New Roman" w:hAnsi="Times New Roman" w:cs="Times New Roman"/>
          <w:sz w:val="72"/>
          <w:szCs w:val="72"/>
        </w:rPr>
        <w:tab/>
      </w:r>
    </w:p>
    <w:p w:rsidR="00F57EB9" w:rsidRDefault="00F57EB9" w:rsidP="00B45A48">
      <w:pPr>
        <w:rPr>
          <w:rFonts w:ascii="Times New Roman" w:hAnsi="Times New Roman" w:cs="Times New Roman"/>
          <w:sz w:val="32"/>
          <w:szCs w:val="32"/>
        </w:rPr>
      </w:pPr>
      <w:r>
        <w:rPr>
          <w:rFonts w:ascii="Times New Roman" w:hAnsi="Times New Roman" w:cs="Times New Roman"/>
          <w:sz w:val="32"/>
          <w:szCs w:val="32"/>
        </w:rPr>
        <w:t>Σημείωση:</w:t>
      </w:r>
    </w:p>
    <w:p w:rsidR="00B45A48" w:rsidRPr="00F57EB9" w:rsidRDefault="00F57EB9" w:rsidP="00B45A48">
      <w:pPr>
        <w:rPr>
          <w:rFonts w:ascii="Times New Roman" w:hAnsi="Times New Roman" w:cs="Times New Roman"/>
          <w:sz w:val="32"/>
          <w:szCs w:val="32"/>
        </w:rPr>
      </w:pPr>
      <w:r w:rsidRPr="00F57EB9">
        <w:rPr>
          <w:rFonts w:ascii="Times New Roman" w:hAnsi="Times New Roman" w:cs="Times New Roman"/>
          <w:sz w:val="32"/>
          <w:szCs w:val="32"/>
        </w:rPr>
        <w:t xml:space="preserve">Το ψηφιακό λεξικό είναι διαθέσιμο και στο </w:t>
      </w:r>
      <w:hyperlink r:id="rId15" w:history="1">
        <w:proofErr w:type="spellStart"/>
        <w:r w:rsidRPr="00F57EB9">
          <w:rPr>
            <w:rStyle w:val="-"/>
            <w:rFonts w:ascii="Times New Roman" w:hAnsi="Times New Roman" w:cs="Times New Roman"/>
            <w:sz w:val="32"/>
            <w:szCs w:val="32"/>
          </w:rPr>
          <w:t>ιστολόγιό</w:t>
        </w:r>
        <w:proofErr w:type="spellEnd"/>
      </w:hyperlink>
      <w:r w:rsidRPr="00F57EB9">
        <w:rPr>
          <w:rFonts w:ascii="Times New Roman" w:hAnsi="Times New Roman" w:cs="Times New Roman"/>
          <w:sz w:val="32"/>
          <w:szCs w:val="32"/>
        </w:rPr>
        <w:t xml:space="preserve"> μου.</w:t>
      </w:r>
    </w:p>
    <w:p w:rsidR="00B45A48" w:rsidRPr="00B45A48" w:rsidRDefault="00B45A48">
      <w:pPr>
        <w:rPr>
          <w:rFonts w:ascii="Times New Roman" w:hAnsi="Times New Roman" w:cs="Times New Roman"/>
          <w:sz w:val="72"/>
          <w:szCs w:val="72"/>
        </w:rPr>
      </w:pPr>
    </w:p>
    <w:sectPr w:rsidR="00B45A48" w:rsidRPr="00B45A48" w:rsidSect="00E975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5E6"/>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6D55A3"/>
    <w:rsid w:val="000E6DF3"/>
    <w:rsid w:val="000F06B9"/>
    <w:rsid w:val="00131173"/>
    <w:rsid w:val="002A2E94"/>
    <w:rsid w:val="003614D0"/>
    <w:rsid w:val="00384404"/>
    <w:rsid w:val="004205C7"/>
    <w:rsid w:val="004645B8"/>
    <w:rsid w:val="005E13B8"/>
    <w:rsid w:val="006D55A3"/>
    <w:rsid w:val="006E14C4"/>
    <w:rsid w:val="0072287D"/>
    <w:rsid w:val="00726079"/>
    <w:rsid w:val="0074271B"/>
    <w:rsid w:val="0096255E"/>
    <w:rsid w:val="009C4B12"/>
    <w:rsid w:val="00B45A48"/>
    <w:rsid w:val="00BF4026"/>
    <w:rsid w:val="00C4049A"/>
    <w:rsid w:val="00E22566"/>
    <w:rsid w:val="00E573CC"/>
    <w:rsid w:val="00E97598"/>
    <w:rsid w:val="00F57E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98"/>
  </w:style>
  <w:style w:type="paragraph" w:styleId="1">
    <w:name w:val="heading 1"/>
    <w:basedOn w:val="a"/>
    <w:next w:val="a"/>
    <w:link w:val="1Char"/>
    <w:uiPriority w:val="9"/>
    <w:qFormat/>
    <w:rsid w:val="0096255E"/>
    <w:pPr>
      <w:keepNext/>
      <w:keepLines/>
      <w:numPr>
        <w:numId w:val="1"/>
      </w:numPr>
      <w:spacing w:before="480" w:after="0"/>
      <w:ind w:left="431" w:hanging="431"/>
      <w:jc w:val="both"/>
      <w:outlineLvl w:val="0"/>
    </w:pPr>
    <w:rPr>
      <w:rFonts w:ascii="Verdana" w:eastAsia="Times New Roman" w:hAnsi="Verdana" w:cs="Times New Roman"/>
      <w:b/>
      <w:bCs/>
      <w:color w:val="567A84"/>
      <w:sz w:val="36"/>
      <w:szCs w:val="28"/>
      <w:lang w:val="en-US"/>
    </w:rPr>
  </w:style>
  <w:style w:type="paragraph" w:styleId="2">
    <w:name w:val="heading 2"/>
    <w:basedOn w:val="a"/>
    <w:next w:val="a"/>
    <w:link w:val="2Char"/>
    <w:uiPriority w:val="9"/>
    <w:unhideWhenUsed/>
    <w:qFormat/>
    <w:rsid w:val="0096255E"/>
    <w:pPr>
      <w:keepNext/>
      <w:keepLines/>
      <w:numPr>
        <w:ilvl w:val="1"/>
        <w:numId w:val="1"/>
      </w:numPr>
      <w:spacing w:before="240" w:after="0"/>
      <w:ind w:left="578" w:hanging="578"/>
      <w:jc w:val="both"/>
      <w:outlineLvl w:val="1"/>
    </w:pPr>
    <w:rPr>
      <w:rFonts w:ascii="Verdana" w:eastAsia="Times New Roman" w:hAnsi="Verdana" w:cs="Times New Roman"/>
      <w:b/>
      <w:bCs/>
      <w:color w:val="567A84"/>
      <w:sz w:val="32"/>
      <w:szCs w:val="26"/>
      <w:lang w:val="en-US"/>
    </w:rPr>
  </w:style>
  <w:style w:type="paragraph" w:styleId="3">
    <w:name w:val="heading 3"/>
    <w:basedOn w:val="a"/>
    <w:next w:val="a"/>
    <w:link w:val="3Char"/>
    <w:uiPriority w:val="9"/>
    <w:unhideWhenUsed/>
    <w:qFormat/>
    <w:rsid w:val="0096255E"/>
    <w:pPr>
      <w:keepNext/>
      <w:keepLines/>
      <w:numPr>
        <w:ilvl w:val="2"/>
        <w:numId w:val="1"/>
      </w:numPr>
      <w:spacing w:before="120" w:after="0"/>
      <w:jc w:val="both"/>
      <w:outlineLvl w:val="2"/>
    </w:pPr>
    <w:rPr>
      <w:rFonts w:ascii="Verdana" w:eastAsia="Times New Roman" w:hAnsi="Verdana" w:cs="Times New Roman"/>
      <w:b/>
      <w:bCs/>
      <w:color w:val="567A84"/>
      <w:sz w:val="28"/>
      <w:lang w:val="en-US"/>
    </w:rPr>
  </w:style>
  <w:style w:type="paragraph" w:styleId="4">
    <w:name w:val="heading 4"/>
    <w:basedOn w:val="a"/>
    <w:next w:val="a"/>
    <w:link w:val="4Char"/>
    <w:uiPriority w:val="9"/>
    <w:unhideWhenUsed/>
    <w:qFormat/>
    <w:rsid w:val="0096255E"/>
    <w:pPr>
      <w:keepNext/>
      <w:keepLines/>
      <w:numPr>
        <w:ilvl w:val="3"/>
        <w:numId w:val="1"/>
      </w:numPr>
      <w:spacing w:before="120" w:after="0"/>
      <w:ind w:left="862" w:hanging="862"/>
      <w:jc w:val="both"/>
      <w:outlineLvl w:val="3"/>
    </w:pPr>
    <w:rPr>
      <w:rFonts w:ascii="Verdana" w:eastAsia="Times New Roman" w:hAnsi="Verdana" w:cs="Times New Roman"/>
      <w:b/>
      <w:bCs/>
      <w:i/>
      <w:iCs/>
      <w:color w:val="567A84"/>
      <w:sz w:val="26"/>
      <w:u w:val="single"/>
      <w:lang w:val="en-US"/>
    </w:rPr>
  </w:style>
  <w:style w:type="paragraph" w:styleId="5">
    <w:name w:val="heading 5"/>
    <w:basedOn w:val="a"/>
    <w:next w:val="a"/>
    <w:link w:val="5Char"/>
    <w:uiPriority w:val="9"/>
    <w:unhideWhenUsed/>
    <w:qFormat/>
    <w:rsid w:val="0096255E"/>
    <w:pPr>
      <w:keepNext/>
      <w:keepLines/>
      <w:numPr>
        <w:ilvl w:val="4"/>
        <w:numId w:val="1"/>
      </w:numPr>
      <w:spacing w:before="120" w:after="0"/>
      <w:ind w:left="1009" w:hanging="1009"/>
      <w:jc w:val="both"/>
      <w:outlineLvl w:val="4"/>
    </w:pPr>
    <w:rPr>
      <w:rFonts w:ascii="Verdana" w:eastAsia="Times New Roman" w:hAnsi="Verdana" w:cs="Times New Roman"/>
      <w:i/>
      <w:color w:val="567A84"/>
      <w:sz w:val="24"/>
      <w:u w:val="single"/>
      <w:lang w:val="en-US"/>
    </w:rPr>
  </w:style>
  <w:style w:type="paragraph" w:styleId="6">
    <w:name w:val="heading 6"/>
    <w:basedOn w:val="a"/>
    <w:next w:val="a"/>
    <w:link w:val="6Char"/>
    <w:uiPriority w:val="9"/>
    <w:unhideWhenUsed/>
    <w:qFormat/>
    <w:rsid w:val="0096255E"/>
    <w:pPr>
      <w:keepNext/>
      <w:keepLines/>
      <w:numPr>
        <w:ilvl w:val="5"/>
        <w:numId w:val="1"/>
      </w:numPr>
      <w:spacing w:before="120" w:after="0"/>
      <w:ind w:left="1151" w:hanging="1151"/>
      <w:jc w:val="both"/>
      <w:outlineLvl w:val="5"/>
    </w:pPr>
    <w:rPr>
      <w:rFonts w:ascii="Verdana" w:eastAsia="Times New Roman" w:hAnsi="Verdana" w:cs="Times New Roman"/>
      <w:i/>
      <w:iCs/>
      <w:color w:val="567A84"/>
      <w:lang w:val="en-US"/>
    </w:rPr>
  </w:style>
  <w:style w:type="paragraph" w:styleId="7">
    <w:name w:val="heading 7"/>
    <w:basedOn w:val="a"/>
    <w:next w:val="a"/>
    <w:link w:val="7Char"/>
    <w:uiPriority w:val="9"/>
    <w:semiHidden/>
    <w:unhideWhenUsed/>
    <w:qFormat/>
    <w:rsid w:val="0096255E"/>
    <w:pPr>
      <w:keepNext/>
      <w:keepLines/>
      <w:numPr>
        <w:ilvl w:val="6"/>
        <w:numId w:val="1"/>
      </w:numPr>
      <w:spacing w:before="200" w:after="0"/>
      <w:jc w:val="both"/>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96255E"/>
    <w:pPr>
      <w:keepNext/>
      <w:keepLines/>
      <w:numPr>
        <w:ilvl w:val="7"/>
        <w:numId w:val="1"/>
      </w:numPr>
      <w:spacing w:before="200" w:after="0"/>
      <w:jc w:val="both"/>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96255E"/>
    <w:pPr>
      <w:keepNext/>
      <w:keepLines/>
      <w:numPr>
        <w:ilvl w:val="8"/>
        <w:numId w:val="1"/>
      </w:numPr>
      <w:spacing w:before="200" w:after="0"/>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55A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55A3"/>
    <w:rPr>
      <w:rFonts w:ascii="Tahoma" w:hAnsi="Tahoma" w:cs="Tahoma"/>
      <w:sz w:val="16"/>
      <w:szCs w:val="16"/>
    </w:rPr>
  </w:style>
  <w:style w:type="character" w:customStyle="1" w:styleId="1Char">
    <w:name w:val="Επικεφαλίδα 1 Char"/>
    <w:basedOn w:val="a0"/>
    <w:link w:val="1"/>
    <w:uiPriority w:val="9"/>
    <w:rsid w:val="0096255E"/>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96255E"/>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96255E"/>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96255E"/>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96255E"/>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96255E"/>
    <w:rPr>
      <w:rFonts w:ascii="Verdana" w:eastAsia="Times New Roman" w:hAnsi="Verdana" w:cs="Times New Roman"/>
      <w:i/>
      <w:iCs/>
      <w:color w:val="567A84"/>
      <w:lang w:val="en-US"/>
    </w:rPr>
  </w:style>
  <w:style w:type="character" w:customStyle="1" w:styleId="7Char">
    <w:name w:val="Επικεφαλίδα 7 Char"/>
    <w:basedOn w:val="a0"/>
    <w:link w:val="7"/>
    <w:uiPriority w:val="9"/>
    <w:semiHidden/>
    <w:rsid w:val="0096255E"/>
    <w:rPr>
      <w:rFonts w:ascii="Cambria" w:eastAsia="Times New Roman" w:hAnsi="Cambria" w:cs="Times New Roman"/>
      <w:i/>
      <w:iCs/>
      <w:color w:val="404040"/>
      <w:sz w:val="20"/>
      <w:szCs w:val="20"/>
    </w:rPr>
  </w:style>
  <w:style w:type="character" w:customStyle="1" w:styleId="8Char">
    <w:name w:val="Επικεφαλίδα 8 Char"/>
    <w:basedOn w:val="a0"/>
    <w:link w:val="8"/>
    <w:uiPriority w:val="9"/>
    <w:semiHidden/>
    <w:rsid w:val="0096255E"/>
    <w:rPr>
      <w:rFonts w:ascii="Cambria" w:eastAsia="Times New Roman" w:hAnsi="Cambria" w:cs="Times New Roman"/>
      <w:color w:val="404040"/>
      <w:sz w:val="20"/>
      <w:szCs w:val="20"/>
    </w:rPr>
  </w:style>
  <w:style w:type="character" w:customStyle="1" w:styleId="9Char">
    <w:name w:val="Επικεφαλίδα 9 Char"/>
    <w:basedOn w:val="a0"/>
    <w:link w:val="9"/>
    <w:uiPriority w:val="9"/>
    <w:semiHidden/>
    <w:rsid w:val="0096255E"/>
    <w:rPr>
      <w:rFonts w:ascii="Cambria" w:eastAsia="Times New Roman" w:hAnsi="Cambria" w:cs="Times New Roman"/>
      <w:i/>
      <w:iCs/>
      <w:color w:val="404040"/>
      <w:sz w:val="20"/>
      <w:szCs w:val="20"/>
    </w:rPr>
  </w:style>
  <w:style w:type="paragraph" w:styleId="a4">
    <w:name w:val="List Paragraph"/>
    <w:basedOn w:val="a"/>
    <w:uiPriority w:val="34"/>
    <w:qFormat/>
    <w:rsid w:val="0096255E"/>
    <w:pPr>
      <w:spacing w:line="360" w:lineRule="auto"/>
      <w:ind w:left="720"/>
      <w:contextualSpacing/>
      <w:jc w:val="both"/>
    </w:pPr>
    <w:rPr>
      <w:rFonts w:ascii="Arial" w:eastAsia="Calibri" w:hAnsi="Arial" w:cs="Arial"/>
      <w:sz w:val="20"/>
      <w:szCs w:val="20"/>
    </w:rPr>
  </w:style>
  <w:style w:type="character" w:styleId="-">
    <w:name w:val="Hyperlink"/>
    <w:basedOn w:val="a0"/>
    <w:uiPriority w:val="99"/>
    <w:unhideWhenUsed/>
    <w:rsid w:val="00F57EB9"/>
    <w:rPr>
      <w:color w:val="0000FF" w:themeColor="hyperlink"/>
      <w:u w:val="single"/>
    </w:rPr>
  </w:style>
  <w:style w:type="character" w:styleId="-0">
    <w:name w:val="FollowedHyperlink"/>
    <w:basedOn w:val="a0"/>
    <w:uiPriority w:val="99"/>
    <w:semiHidden/>
    <w:unhideWhenUsed/>
    <w:rsid w:val="00F57E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hyperlink" Target="https://blogs.sch.gr/averve/2019/01/15/%CE%BF%CE%B9-%CF%86%CE%AF%CE%BB%CE%BF%CE%B9-%CE%BC%CE%B1%CF%82-%CF%84%CE%B1-%CE%B6%CF%8E%CE%B1/"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1205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2019-01-16T09:56:00Z</dcterms:created>
  <dcterms:modified xsi:type="dcterms:W3CDTF">2019-01-16T09:56:00Z</dcterms:modified>
</cp:coreProperties>
</file>