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93" w:rsidRPr="00AE7CB8" w:rsidRDefault="00104F93" w:rsidP="00104F93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Style w:val="Web1"/>
        <w:tblW w:w="10791" w:type="dxa"/>
        <w:tblInd w:w="-272" w:type="dxa"/>
        <w:tblLook w:val="01E0"/>
      </w:tblPr>
      <w:tblGrid>
        <w:gridCol w:w="3148"/>
        <w:gridCol w:w="3183"/>
        <w:gridCol w:w="4460"/>
      </w:tblGrid>
      <w:tr w:rsidR="00104F93" w:rsidRPr="00634BDC" w:rsidTr="00104F93">
        <w:trPr>
          <w:cnfStyle w:val="100000000000"/>
          <w:trHeight w:val="9"/>
        </w:trPr>
        <w:tc>
          <w:tcPr>
            <w:tcW w:w="1071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:rsidR="00104F93" w:rsidRPr="00634BDC" w:rsidRDefault="00104F93" w:rsidP="00A038D5">
            <w:pPr>
              <w:tabs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  <w:lang w:val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8.35pt;height:17.35pt">
                  <v:shadow color="#868686"/>
                  <v:textpath style="font-family:&quot;Arial Black&quot;;font-size:12pt;v-text-kern:t" trim="t" fitpath="t" string="σημείωση:"/>
                </v:shape>
              </w:pict>
            </w:r>
            <w:r w:rsidRPr="00634BDC">
              <w:rPr>
                <w:sz w:val="22"/>
                <w:szCs w:val="22"/>
              </w:rPr>
              <w:t xml:space="preserve"> στον ενεστώτα διαρκείας το ρήμα </w:t>
            </w:r>
            <w:r w:rsidRPr="00634BDC">
              <w:rPr>
                <w:b/>
                <w:sz w:val="22"/>
                <w:szCs w:val="22"/>
                <w:lang w:val="en-US"/>
              </w:rPr>
              <w:t>have</w:t>
            </w:r>
            <w:r w:rsidRPr="00634BDC">
              <w:rPr>
                <w:sz w:val="22"/>
                <w:szCs w:val="22"/>
              </w:rPr>
              <w:t xml:space="preserve"> δε σημαίνει έχω αλλά </w:t>
            </w:r>
            <w:r w:rsidRPr="00634BDC">
              <w:rPr>
                <w:b/>
                <w:sz w:val="22"/>
                <w:szCs w:val="22"/>
              </w:rPr>
              <w:t>κάνω</w:t>
            </w:r>
            <w:r w:rsidRPr="00634BDC">
              <w:rPr>
                <w:sz w:val="22"/>
                <w:szCs w:val="22"/>
              </w:rPr>
              <w:t xml:space="preserve"> κτ.</w:t>
            </w:r>
          </w:p>
        </w:tc>
      </w:tr>
      <w:tr w:rsidR="00104F93" w:rsidRPr="00634BDC" w:rsidTr="00A038D5">
        <w:trPr>
          <w:trHeight w:val="19"/>
        </w:trPr>
        <w:tc>
          <w:tcPr>
            <w:tcW w:w="3088" w:type="dxa"/>
            <w:tcBorders>
              <w:top w:val="threeDEngrave" w:sz="24" w:space="0" w:color="auto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2"/>
              </w:numPr>
              <w:tabs>
                <w:tab w:val="right" w:pos="8306"/>
              </w:tabs>
              <w:rPr>
                <w:b/>
                <w:sz w:val="22"/>
                <w:szCs w:val="22"/>
                <w:lang w:val="en-US"/>
              </w:rPr>
            </w:pPr>
            <w:r w:rsidRPr="00634BDC">
              <w:rPr>
                <w:b/>
                <w:sz w:val="22"/>
                <w:szCs w:val="22"/>
              </w:rPr>
              <w:t>I’</w:t>
            </w:r>
            <w:r w:rsidRPr="00634BDC">
              <w:rPr>
                <w:b/>
                <w:sz w:val="22"/>
                <w:szCs w:val="22"/>
                <w:lang w:val="en-US"/>
              </w:rPr>
              <w:t>m having a bath</w:t>
            </w:r>
          </w:p>
        </w:tc>
        <w:tc>
          <w:tcPr>
            <w:tcW w:w="3143" w:type="dxa"/>
            <w:tcBorders>
              <w:top w:val="threeDEngrave" w:sz="24" w:space="0" w:color="auto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</w:rPr>
              <w:t>= κάνω μπάνιο</w:t>
            </w:r>
          </w:p>
        </w:tc>
        <w:tc>
          <w:tcPr>
            <w:tcW w:w="440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1"/>
              </w:numPr>
              <w:tabs>
                <w:tab w:val="right" w:pos="8306"/>
              </w:tabs>
              <w:rPr>
                <w:sz w:val="22"/>
                <w:szCs w:val="22"/>
                <w:lang w:val="en-US"/>
              </w:rPr>
            </w:pPr>
            <w:r w:rsidRPr="00634BDC">
              <w:rPr>
                <w:sz w:val="22"/>
                <w:szCs w:val="22"/>
                <w:lang w:val="en-US"/>
              </w:rPr>
              <w:t xml:space="preserve">What </w:t>
            </w:r>
            <w:r w:rsidRPr="00634BDC">
              <w:rPr>
                <w:b/>
                <w:sz w:val="22"/>
                <w:szCs w:val="22"/>
                <w:lang w:val="en-US"/>
              </w:rPr>
              <w:t>are you having</w:t>
            </w:r>
            <w:r w:rsidRPr="00634BDC">
              <w:rPr>
                <w:sz w:val="22"/>
                <w:szCs w:val="22"/>
                <w:lang w:val="en-US"/>
              </w:rPr>
              <w:t xml:space="preserve"> for lunch today?</w:t>
            </w:r>
          </w:p>
          <w:p w:rsidR="00104F93" w:rsidRPr="00634BDC" w:rsidRDefault="00104F93" w:rsidP="00104F93">
            <w:pPr>
              <w:numPr>
                <w:ilvl w:val="0"/>
                <w:numId w:val="1"/>
              </w:numPr>
              <w:tabs>
                <w:tab w:val="right" w:pos="8306"/>
              </w:tabs>
              <w:rPr>
                <w:sz w:val="22"/>
                <w:szCs w:val="22"/>
                <w:lang w:val="en-US"/>
              </w:rPr>
            </w:pPr>
            <w:r w:rsidRPr="00634BDC">
              <w:rPr>
                <w:b/>
                <w:sz w:val="22"/>
                <w:szCs w:val="22"/>
                <w:lang w:val="en-US"/>
              </w:rPr>
              <w:t>We are having dinner</w:t>
            </w:r>
            <w:r w:rsidRPr="00634BDC">
              <w:rPr>
                <w:sz w:val="22"/>
                <w:szCs w:val="22"/>
                <w:lang w:val="en-US"/>
              </w:rPr>
              <w:t xml:space="preserve"> at a very expensive restaurant tonight.</w:t>
            </w:r>
          </w:p>
          <w:p w:rsidR="00104F93" w:rsidRPr="00634BDC" w:rsidRDefault="00104F93" w:rsidP="00104F93">
            <w:pPr>
              <w:numPr>
                <w:ilvl w:val="0"/>
                <w:numId w:val="1"/>
              </w:numPr>
              <w:tabs>
                <w:tab w:val="right" w:pos="8306"/>
              </w:tabs>
              <w:rPr>
                <w:sz w:val="22"/>
                <w:szCs w:val="22"/>
                <w:lang w:val="en-US"/>
              </w:rPr>
            </w:pPr>
            <w:r w:rsidRPr="00634BDC">
              <w:rPr>
                <w:sz w:val="22"/>
                <w:szCs w:val="22"/>
                <w:lang w:val="en-US"/>
              </w:rPr>
              <w:t xml:space="preserve">Where is Mary? </w:t>
            </w:r>
            <w:r w:rsidRPr="00634BDC">
              <w:rPr>
                <w:b/>
                <w:sz w:val="22"/>
                <w:szCs w:val="22"/>
                <w:lang w:val="en-US"/>
              </w:rPr>
              <w:t>She’s having</w:t>
            </w:r>
            <w:r w:rsidRPr="00634BDC">
              <w:rPr>
                <w:sz w:val="22"/>
                <w:szCs w:val="22"/>
                <w:lang w:val="en-US"/>
              </w:rPr>
              <w:t xml:space="preserve"> a piano lesson at the moment.</w:t>
            </w:r>
          </w:p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  <w:lang w:val="en-US"/>
              </w:rPr>
            </w:pPr>
          </w:p>
        </w:tc>
      </w:tr>
      <w:tr w:rsidR="00104F93" w:rsidRPr="00634BDC" w:rsidTr="00A038D5">
        <w:trPr>
          <w:trHeight w:val="32"/>
        </w:trPr>
        <w:tc>
          <w:tcPr>
            <w:tcW w:w="3088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2"/>
              </w:numPr>
              <w:tabs>
                <w:tab w:val="right" w:pos="8306"/>
              </w:tabs>
              <w:rPr>
                <w:b/>
                <w:sz w:val="22"/>
                <w:szCs w:val="22"/>
              </w:rPr>
            </w:pPr>
            <w:r w:rsidRPr="00634BDC">
              <w:rPr>
                <w:b/>
                <w:sz w:val="22"/>
                <w:szCs w:val="22"/>
              </w:rPr>
              <w:t>I’</w:t>
            </w:r>
            <w:r w:rsidRPr="00634BDC">
              <w:rPr>
                <w:b/>
                <w:sz w:val="22"/>
                <w:szCs w:val="22"/>
                <w:lang w:val="en-US"/>
              </w:rPr>
              <w:t>m having a shower.</w:t>
            </w:r>
          </w:p>
        </w:tc>
        <w:tc>
          <w:tcPr>
            <w:tcW w:w="3143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</w:rPr>
              <w:t>= κάνω ντους</w:t>
            </w:r>
          </w:p>
        </w:tc>
        <w:tc>
          <w:tcPr>
            <w:tcW w:w="4400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104F93" w:rsidRPr="00634BDC" w:rsidTr="00A038D5">
        <w:trPr>
          <w:trHeight w:val="26"/>
        </w:trPr>
        <w:tc>
          <w:tcPr>
            <w:tcW w:w="3088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2"/>
              </w:numPr>
              <w:tabs>
                <w:tab w:val="right" w:pos="8306"/>
              </w:tabs>
              <w:rPr>
                <w:b/>
                <w:sz w:val="22"/>
                <w:szCs w:val="22"/>
              </w:rPr>
            </w:pPr>
            <w:r w:rsidRPr="00634BDC">
              <w:rPr>
                <w:b/>
                <w:sz w:val="22"/>
                <w:szCs w:val="22"/>
              </w:rPr>
              <w:t>I’</w:t>
            </w:r>
            <w:r w:rsidRPr="00634BDC">
              <w:rPr>
                <w:b/>
                <w:sz w:val="22"/>
                <w:szCs w:val="22"/>
                <w:lang w:val="en-US"/>
              </w:rPr>
              <w:t>m having a lesson.</w:t>
            </w:r>
          </w:p>
        </w:tc>
        <w:tc>
          <w:tcPr>
            <w:tcW w:w="3143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</w:rPr>
              <w:t>= παρακολουθώ μάθημα</w:t>
            </w:r>
          </w:p>
        </w:tc>
        <w:tc>
          <w:tcPr>
            <w:tcW w:w="4400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104F93" w:rsidRPr="00634BDC" w:rsidTr="00A038D5">
        <w:trPr>
          <w:trHeight w:val="25"/>
        </w:trPr>
        <w:tc>
          <w:tcPr>
            <w:tcW w:w="3088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2"/>
              </w:numPr>
              <w:tabs>
                <w:tab w:val="right" w:pos="8306"/>
              </w:tabs>
              <w:rPr>
                <w:b/>
                <w:sz w:val="22"/>
                <w:szCs w:val="22"/>
              </w:rPr>
            </w:pPr>
            <w:r w:rsidRPr="00634BDC">
              <w:rPr>
                <w:b/>
                <w:sz w:val="22"/>
                <w:szCs w:val="22"/>
              </w:rPr>
              <w:t>I’</w:t>
            </w:r>
            <w:r w:rsidRPr="00634BDC">
              <w:rPr>
                <w:b/>
                <w:sz w:val="22"/>
                <w:szCs w:val="22"/>
                <w:lang w:val="en-US"/>
              </w:rPr>
              <w:t>m having breakfast</w:t>
            </w:r>
          </w:p>
        </w:tc>
        <w:tc>
          <w:tcPr>
            <w:tcW w:w="3143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</w:rPr>
              <w:t>= τρώω πρωινό</w:t>
            </w:r>
          </w:p>
        </w:tc>
        <w:tc>
          <w:tcPr>
            <w:tcW w:w="4400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104F93" w:rsidRPr="00634BDC" w:rsidTr="00A038D5">
        <w:trPr>
          <w:trHeight w:val="20"/>
        </w:trPr>
        <w:tc>
          <w:tcPr>
            <w:tcW w:w="3088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2"/>
              </w:numPr>
              <w:tabs>
                <w:tab w:val="right" w:pos="8306"/>
              </w:tabs>
              <w:rPr>
                <w:b/>
                <w:sz w:val="22"/>
                <w:szCs w:val="22"/>
              </w:rPr>
            </w:pPr>
            <w:r w:rsidRPr="00634BDC">
              <w:rPr>
                <w:b/>
                <w:sz w:val="22"/>
                <w:szCs w:val="22"/>
              </w:rPr>
              <w:t>I’</w:t>
            </w:r>
            <w:r w:rsidRPr="00634BDC">
              <w:rPr>
                <w:b/>
                <w:sz w:val="22"/>
                <w:szCs w:val="22"/>
                <w:lang w:val="en-US"/>
              </w:rPr>
              <w:t>m having lunch</w:t>
            </w:r>
          </w:p>
        </w:tc>
        <w:tc>
          <w:tcPr>
            <w:tcW w:w="3143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</w:rPr>
              <w:t>= τρώω μεσημεριανό</w:t>
            </w:r>
          </w:p>
        </w:tc>
        <w:tc>
          <w:tcPr>
            <w:tcW w:w="4400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104F93" w:rsidRPr="00634BDC" w:rsidTr="00A038D5">
        <w:trPr>
          <w:trHeight w:val="56"/>
        </w:trPr>
        <w:tc>
          <w:tcPr>
            <w:tcW w:w="3088" w:type="dxa"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104F93">
            <w:pPr>
              <w:numPr>
                <w:ilvl w:val="0"/>
                <w:numId w:val="2"/>
              </w:numPr>
              <w:tabs>
                <w:tab w:val="right" w:pos="8306"/>
              </w:tabs>
              <w:rPr>
                <w:b/>
                <w:sz w:val="22"/>
                <w:szCs w:val="22"/>
              </w:rPr>
            </w:pPr>
            <w:r w:rsidRPr="00634BDC">
              <w:rPr>
                <w:b/>
                <w:sz w:val="22"/>
                <w:szCs w:val="22"/>
              </w:rPr>
              <w:t>I’</w:t>
            </w:r>
            <w:r w:rsidRPr="00634BDC">
              <w:rPr>
                <w:b/>
                <w:sz w:val="22"/>
                <w:szCs w:val="22"/>
                <w:lang w:val="en-US"/>
              </w:rPr>
              <w:t>m having dinner</w:t>
            </w:r>
          </w:p>
        </w:tc>
        <w:tc>
          <w:tcPr>
            <w:tcW w:w="3143" w:type="dxa"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  <w:r w:rsidRPr="00634BDC">
              <w:rPr>
                <w:sz w:val="22"/>
                <w:szCs w:val="22"/>
              </w:rPr>
              <w:t>= τρώω βραδινό</w:t>
            </w:r>
          </w:p>
        </w:tc>
        <w:tc>
          <w:tcPr>
            <w:tcW w:w="4400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04F93" w:rsidRPr="00634BDC" w:rsidRDefault="00104F93" w:rsidP="00A038D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</w:tr>
    </w:tbl>
    <w:p w:rsidR="00104F93" w:rsidRDefault="00104F93" w:rsidP="00104F93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Style w:val="a3"/>
        <w:tblW w:w="10368" w:type="dxa"/>
        <w:tblInd w:w="-743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2"/>
        <w:gridCol w:w="3768"/>
        <w:gridCol w:w="3228"/>
      </w:tblGrid>
      <w:tr w:rsidR="00104F93" w:rsidRPr="005E74B0" w:rsidTr="00104F93">
        <w:tc>
          <w:tcPr>
            <w:tcW w:w="7140" w:type="dxa"/>
            <w:gridSpan w:val="2"/>
          </w:tcPr>
          <w:p w:rsidR="00104F93" w:rsidRPr="001E421C" w:rsidRDefault="00104F93" w:rsidP="00A038D5">
            <w:pPr>
              <w:jc w:val="center"/>
              <w:rPr>
                <w:b/>
              </w:rPr>
            </w:pPr>
            <w:r w:rsidRPr="001E421C">
              <w:rPr>
                <w:b/>
              </w:rPr>
              <w:t>Ρήματα που δε σχηματίζουν χρόνους διαρκείας:</w:t>
            </w:r>
          </w:p>
        </w:tc>
        <w:tc>
          <w:tcPr>
            <w:tcW w:w="3228" w:type="dxa"/>
            <w:vMerge w:val="restart"/>
          </w:tcPr>
          <w:p w:rsidR="00104F93" w:rsidRPr="00104F93" w:rsidRDefault="00104F93" w:rsidP="00A038D5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104F93">
              <w:rPr>
                <w:b/>
                <w:color w:val="943634" w:themeColor="accent2" w:themeShade="BF"/>
                <w:sz w:val="24"/>
                <w:szCs w:val="24"/>
              </w:rPr>
              <w:t xml:space="preserve">Ακόμα κι αν αυτό που λέμε συμβαίνει τώρα, χρησιμοποιούμε </w:t>
            </w:r>
            <w:r w:rsidRPr="00104F93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απλό</w:t>
            </w:r>
            <w:r w:rsidRPr="00104F93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104F93">
              <w:rPr>
                <w:b/>
                <w:color w:val="943634" w:themeColor="accent2" w:themeShade="BF"/>
                <w:sz w:val="24"/>
                <w:szCs w:val="24"/>
                <w:u w:val="single"/>
              </w:rPr>
              <w:t>Ενεστώτα</w:t>
            </w:r>
            <w:r w:rsidRPr="00104F93">
              <w:rPr>
                <w:b/>
                <w:color w:val="943634" w:themeColor="accent2" w:themeShade="BF"/>
                <w:sz w:val="24"/>
                <w:szCs w:val="24"/>
              </w:rPr>
              <w:t xml:space="preserve"> γι’ αυτά τα ρήματα αντί για Ενεστώτα διαρκείας.</w:t>
            </w:r>
          </w:p>
          <w:p w:rsidR="00104F93" w:rsidRPr="005E74B0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74B0">
              <w:rPr>
                <w:b/>
                <w:sz w:val="24"/>
                <w:szCs w:val="24"/>
                <w:lang w:val="en-US"/>
              </w:rPr>
              <w:t>I don’t believe</w:t>
            </w:r>
            <w:r w:rsidRPr="005E74B0">
              <w:rPr>
                <w:sz w:val="24"/>
                <w:szCs w:val="24"/>
                <w:lang w:val="en-US"/>
              </w:rPr>
              <w:t xml:space="preserve"> you!</w:t>
            </w:r>
          </w:p>
          <w:p w:rsidR="00104F93" w:rsidRPr="005E74B0" w:rsidRDefault="00104F93" w:rsidP="00A038D5">
            <w:pPr>
              <w:jc w:val="center"/>
              <w:rPr>
                <w:sz w:val="24"/>
                <w:szCs w:val="24"/>
                <w:lang w:val="en-US"/>
              </w:rPr>
            </w:pPr>
            <w:r w:rsidRPr="005E74B0">
              <w:rPr>
                <w:sz w:val="24"/>
                <w:szCs w:val="24"/>
                <w:lang w:val="en-US"/>
              </w:rPr>
              <w:t>(</w:t>
            </w:r>
            <w:r w:rsidRPr="005E74B0">
              <w:rPr>
                <w:sz w:val="24"/>
                <w:szCs w:val="24"/>
              </w:rPr>
              <w:t>κι</w:t>
            </w:r>
            <w:r w:rsidRPr="005E74B0">
              <w:rPr>
                <w:sz w:val="24"/>
                <w:szCs w:val="24"/>
                <w:lang w:val="en-GB"/>
              </w:rPr>
              <w:t xml:space="preserve"> </w:t>
            </w:r>
            <w:r w:rsidRPr="005E74B0">
              <w:rPr>
                <w:sz w:val="24"/>
                <w:szCs w:val="24"/>
              </w:rPr>
              <w:t>όχι</w:t>
            </w:r>
            <w:r w:rsidRPr="005E74B0">
              <w:rPr>
                <w:sz w:val="24"/>
                <w:szCs w:val="24"/>
                <w:lang w:val="en-GB"/>
              </w:rPr>
              <w:t xml:space="preserve"> </w:t>
            </w:r>
            <w:r w:rsidRPr="005E74B0">
              <w:rPr>
                <w:sz w:val="24"/>
                <w:szCs w:val="24"/>
              </w:rPr>
              <w:t>Ι</w:t>
            </w:r>
            <w:r w:rsidRPr="005E74B0">
              <w:rPr>
                <w:sz w:val="24"/>
                <w:szCs w:val="24"/>
                <w:lang w:val="en-US"/>
              </w:rPr>
              <w:t xml:space="preserve"> am not believing)</w:t>
            </w:r>
          </w:p>
          <w:p w:rsidR="00104F93" w:rsidRPr="005E74B0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74B0">
              <w:rPr>
                <w:b/>
                <w:sz w:val="24"/>
                <w:szCs w:val="24"/>
                <w:lang w:val="en-US"/>
              </w:rPr>
              <w:t>I</w:t>
            </w:r>
            <w:r w:rsidRPr="005E74B0">
              <w:rPr>
                <w:sz w:val="24"/>
                <w:szCs w:val="24"/>
                <w:lang w:val="en-US"/>
              </w:rPr>
              <w:t xml:space="preserve"> </w:t>
            </w:r>
            <w:r w:rsidRPr="005E74B0">
              <w:rPr>
                <w:b/>
                <w:sz w:val="24"/>
                <w:szCs w:val="24"/>
                <w:lang w:val="en-US"/>
              </w:rPr>
              <w:t>want</w:t>
            </w:r>
            <w:r w:rsidRPr="005E74B0">
              <w:rPr>
                <w:sz w:val="24"/>
                <w:szCs w:val="24"/>
                <w:lang w:val="en-US"/>
              </w:rPr>
              <w:t xml:space="preserve"> an ice-cream</w:t>
            </w:r>
          </w:p>
          <w:p w:rsidR="00104F93" w:rsidRPr="005E74B0" w:rsidRDefault="00104F93" w:rsidP="00A038D5">
            <w:pPr>
              <w:jc w:val="center"/>
              <w:rPr>
                <w:sz w:val="24"/>
                <w:szCs w:val="24"/>
                <w:lang w:val="en-GB"/>
              </w:rPr>
            </w:pPr>
            <w:r w:rsidRPr="005E74B0">
              <w:rPr>
                <w:sz w:val="24"/>
                <w:szCs w:val="24"/>
                <w:lang w:val="en-US"/>
              </w:rPr>
              <w:t>(</w:t>
            </w:r>
            <w:r w:rsidRPr="005E74B0">
              <w:rPr>
                <w:sz w:val="24"/>
                <w:szCs w:val="24"/>
              </w:rPr>
              <w:t>κι</w:t>
            </w:r>
            <w:r w:rsidRPr="005E74B0">
              <w:rPr>
                <w:sz w:val="24"/>
                <w:szCs w:val="24"/>
                <w:lang w:val="en-GB"/>
              </w:rPr>
              <w:t xml:space="preserve"> </w:t>
            </w:r>
            <w:r w:rsidRPr="005E74B0">
              <w:rPr>
                <w:sz w:val="24"/>
                <w:szCs w:val="24"/>
              </w:rPr>
              <w:t>όχι</w:t>
            </w:r>
            <w:r w:rsidRPr="005E74B0">
              <w:rPr>
                <w:sz w:val="24"/>
                <w:szCs w:val="24"/>
                <w:lang w:val="en-GB"/>
              </w:rPr>
              <w:t xml:space="preserve"> </w:t>
            </w:r>
            <w:r w:rsidRPr="005E74B0">
              <w:rPr>
                <w:sz w:val="24"/>
                <w:szCs w:val="24"/>
              </w:rPr>
              <w:t>Ι</w:t>
            </w:r>
            <w:r w:rsidRPr="005E74B0">
              <w:rPr>
                <w:sz w:val="24"/>
                <w:szCs w:val="24"/>
                <w:lang w:val="en-US"/>
              </w:rPr>
              <w:t xml:space="preserve"> am wanting )</w:t>
            </w:r>
          </w:p>
          <w:p w:rsidR="00104F93" w:rsidRPr="005E74B0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74B0">
              <w:rPr>
                <w:b/>
                <w:sz w:val="24"/>
                <w:szCs w:val="24"/>
                <w:lang w:val="en-US"/>
              </w:rPr>
              <w:t>Do you like</w:t>
            </w:r>
            <w:r w:rsidRPr="005E74B0">
              <w:rPr>
                <w:sz w:val="24"/>
                <w:szCs w:val="24"/>
                <w:lang w:val="en-US"/>
              </w:rPr>
              <w:t xml:space="preserve"> chocolate?</w:t>
            </w:r>
          </w:p>
          <w:p w:rsidR="00104F93" w:rsidRPr="005E74B0" w:rsidRDefault="00104F93" w:rsidP="00A038D5">
            <w:pPr>
              <w:rPr>
                <w:lang w:val="en-GB"/>
              </w:rPr>
            </w:pPr>
            <w:r w:rsidRPr="005E74B0">
              <w:rPr>
                <w:sz w:val="24"/>
                <w:szCs w:val="24"/>
                <w:lang w:val="en-US"/>
              </w:rPr>
              <w:t>(</w:t>
            </w:r>
            <w:r w:rsidRPr="005E74B0">
              <w:rPr>
                <w:sz w:val="24"/>
                <w:szCs w:val="24"/>
              </w:rPr>
              <w:t>κι</w:t>
            </w:r>
            <w:r w:rsidRPr="005E74B0">
              <w:rPr>
                <w:sz w:val="24"/>
                <w:szCs w:val="24"/>
                <w:lang w:val="en-GB"/>
              </w:rPr>
              <w:t xml:space="preserve"> </w:t>
            </w:r>
            <w:r w:rsidRPr="005E74B0">
              <w:rPr>
                <w:sz w:val="24"/>
                <w:szCs w:val="24"/>
              </w:rPr>
              <w:t>όχι</w:t>
            </w:r>
            <w:r w:rsidRPr="005E74B0">
              <w:rPr>
                <w:sz w:val="24"/>
                <w:szCs w:val="24"/>
                <w:lang w:val="en-GB"/>
              </w:rPr>
              <w:t xml:space="preserve"> </w:t>
            </w:r>
            <w:r w:rsidRPr="005E74B0">
              <w:rPr>
                <w:sz w:val="24"/>
                <w:szCs w:val="24"/>
                <w:lang w:val="en-US"/>
              </w:rPr>
              <w:t>Are you liking</w:t>
            </w:r>
            <w:r>
              <w:rPr>
                <w:lang w:val="en-US"/>
              </w:rPr>
              <w:t xml:space="preserve"> )</w:t>
            </w:r>
          </w:p>
        </w:tc>
      </w:tr>
      <w:tr w:rsidR="00104F93" w:rsidRPr="001E421C" w:rsidTr="00104F93">
        <w:tc>
          <w:tcPr>
            <w:tcW w:w="3372" w:type="dxa"/>
            <w:shd w:val="clear" w:color="auto" w:fill="C6D9F1" w:themeFill="text2" w:themeFillTint="33"/>
          </w:tcPr>
          <w:p w:rsidR="00104F93" w:rsidRPr="001E421C" w:rsidRDefault="00104F93" w:rsidP="00A038D5">
            <w:pPr>
              <w:jc w:val="center"/>
              <w:rPr>
                <w:b/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</w:rPr>
              <w:t>ρήματα προτίμησης</w:t>
            </w:r>
          </w:p>
        </w:tc>
        <w:tc>
          <w:tcPr>
            <w:tcW w:w="3768" w:type="dxa"/>
            <w:shd w:val="clear" w:color="auto" w:fill="8DB3E2" w:themeFill="text2" w:themeFillTint="66"/>
          </w:tcPr>
          <w:p w:rsidR="00104F93" w:rsidRPr="001E421C" w:rsidRDefault="00104F93" w:rsidP="00A038D5">
            <w:pPr>
              <w:jc w:val="center"/>
              <w:rPr>
                <w:b/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</w:rPr>
              <w:t>ρήματα αντίληψης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like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=μου αρέσει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think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=νομίζω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love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=αγαπώ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believe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=πιστεύω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want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=θέλω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know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=ξέρω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hate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=μισώ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remember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=θυμάμαι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prefer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=προτιμώ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understand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=καταλαβαίνω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  <w:shd w:val="clear" w:color="auto" w:fill="C6D9F1" w:themeFill="text2" w:themeFillTint="33"/>
          </w:tcPr>
          <w:p w:rsidR="00104F93" w:rsidRPr="001E421C" w:rsidRDefault="00104F93" w:rsidP="00A038D5">
            <w:pPr>
              <w:jc w:val="center"/>
              <w:rPr>
                <w:b/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</w:rPr>
              <w:t>ρήματα αίσθησης</w:t>
            </w:r>
          </w:p>
        </w:tc>
        <w:tc>
          <w:tcPr>
            <w:tcW w:w="3768" w:type="dxa"/>
            <w:shd w:val="clear" w:color="auto" w:fill="8DB3E2" w:themeFill="text2" w:themeFillTint="66"/>
          </w:tcPr>
          <w:p w:rsidR="00104F93" w:rsidRPr="001E421C" w:rsidRDefault="00104F93" w:rsidP="00A038D5">
            <w:pPr>
              <w:jc w:val="center"/>
              <w:rPr>
                <w:b/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</w:rPr>
              <w:t>άλλα ρήματα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5E74B0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see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=βλέπω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need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=χρειάζομαι</w:t>
            </w:r>
          </w:p>
        </w:tc>
        <w:tc>
          <w:tcPr>
            <w:tcW w:w="3228" w:type="dxa"/>
            <w:vMerge/>
          </w:tcPr>
          <w:p w:rsidR="00104F93" w:rsidRPr="005E74B0" w:rsidRDefault="00104F93" w:rsidP="00A038D5">
            <w:pPr>
              <w:rPr>
                <w:lang w:val="en-US"/>
              </w:rPr>
            </w:pPr>
          </w:p>
        </w:tc>
      </w:tr>
      <w:tr w:rsidR="00104F93" w:rsidRPr="005E74B0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hear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=ακούω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mean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=εννοώ, σημαίνει</w:t>
            </w:r>
          </w:p>
        </w:tc>
        <w:tc>
          <w:tcPr>
            <w:tcW w:w="3228" w:type="dxa"/>
            <w:vMerge/>
          </w:tcPr>
          <w:p w:rsidR="00104F93" w:rsidRPr="005E74B0" w:rsidRDefault="00104F93" w:rsidP="00A038D5">
            <w:pPr>
              <w:rPr>
                <w:lang w:val="en-US"/>
              </w:rPr>
            </w:pPr>
          </w:p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smell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=μυρίζω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belong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b/>
                <w:sz w:val="24"/>
                <w:szCs w:val="24"/>
                <w:lang w:val="en-US"/>
              </w:rPr>
              <w:t>to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=ανήκω σε</w:t>
            </w:r>
          </w:p>
        </w:tc>
        <w:tc>
          <w:tcPr>
            <w:tcW w:w="3228" w:type="dxa"/>
            <w:vMerge/>
          </w:tcPr>
          <w:p w:rsidR="00104F93" w:rsidRPr="001E421C" w:rsidRDefault="00104F93" w:rsidP="00A038D5"/>
        </w:tc>
      </w:tr>
      <w:tr w:rsidR="00104F93" w:rsidRPr="001E421C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taste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=έχω γεύση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04F93" w:rsidRPr="005E74B0" w:rsidRDefault="00104F93" w:rsidP="00A038D5">
            <w:pPr>
              <w:rPr>
                <w:lang w:val="en-US"/>
              </w:rPr>
            </w:pPr>
          </w:p>
        </w:tc>
      </w:tr>
      <w:tr w:rsidR="00104F93" w:rsidRPr="005E74B0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21C">
              <w:rPr>
                <w:b/>
                <w:sz w:val="24"/>
                <w:szCs w:val="24"/>
                <w:lang w:val="en-US"/>
              </w:rPr>
              <w:t>sound</w:t>
            </w:r>
            <w:r w:rsidRPr="001E421C">
              <w:rPr>
                <w:sz w:val="24"/>
                <w:szCs w:val="24"/>
                <w:lang w:val="en-US"/>
              </w:rPr>
              <w:t xml:space="preserve"> </w:t>
            </w:r>
            <w:r w:rsidRPr="001E421C">
              <w:rPr>
                <w:sz w:val="24"/>
                <w:szCs w:val="24"/>
              </w:rPr>
              <w:t>=ακούγομαι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04F93" w:rsidRPr="005E74B0" w:rsidRDefault="00104F93" w:rsidP="00A038D5">
            <w:pPr>
              <w:rPr>
                <w:lang w:val="en-GB"/>
              </w:rPr>
            </w:pPr>
          </w:p>
        </w:tc>
      </w:tr>
      <w:tr w:rsidR="00104F93" w:rsidRPr="005E74B0" w:rsidTr="00104F93">
        <w:tc>
          <w:tcPr>
            <w:tcW w:w="3372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look </w:t>
            </w:r>
            <w:r>
              <w:rPr>
                <w:b/>
                <w:sz w:val="24"/>
                <w:szCs w:val="24"/>
              </w:rPr>
              <w:t xml:space="preserve">= </w:t>
            </w:r>
            <w:r w:rsidRPr="00307C00">
              <w:rPr>
                <w:sz w:val="24"/>
                <w:szCs w:val="24"/>
              </w:rPr>
              <w:t>φαίνομαι</w:t>
            </w:r>
          </w:p>
        </w:tc>
        <w:tc>
          <w:tcPr>
            <w:tcW w:w="3768" w:type="dxa"/>
          </w:tcPr>
          <w:p w:rsidR="00104F93" w:rsidRPr="001E421C" w:rsidRDefault="00104F93" w:rsidP="00104F9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104F93" w:rsidRPr="005E74B0" w:rsidRDefault="00104F93" w:rsidP="00A038D5">
            <w:pPr>
              <w:rPr>
                <w:lang w:val="en-GB"/>
              </w:rPr>
            </w:pPr>
          </w:p>
        </w:tc>
      </w:tr>
    </w:tbl>
    <w:p w:rsidR="00104F93" w:rsidRDefault="00104F93" w:rsidP="00104F93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Style w:val="Web1"/>
        <w:tblW w:w="10588" w:type="dxa"/>
        <w:tblInd w:w="-986" w:type="dxa"/>
        <w:tblBorders>
          <w:left w:val="sing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88"/>
      </w:tblGrid>
      <w:tr w:rsidR="00104F93" w:rsidRPr="00584B71" w:rsidTr="00104F93">
        <w:trPr>
          <w:cnfStyle w:val="100000000000"/>
        </w:trPr>
        <w:tc>
          <w:tcPr>
            <w:tcW w:w="10508" w:type="dxa"/>
            <w:shd w:val="clear" w:color="auto" w:fill="C6D9F1" w:themeFill="text2" w:themeFillTint="33"/>
          </w:tcPr>
          <w:p w:rsidR="00104F93" w:rsidRPr="0012222D" w:rsidRDefault="00104F93" w:rsidP="00A038D5">
            <w:pPr>
              <w:jc w:val="center"/>
              <w:rPr>
                <w:b/>
                <w:sz w:val="24"/>
                <w:szCs w:val="24"/>
              </w:rPr>
            </w:pPr>
            <w:r w:rsidRPr="0012222D">
              <w:rPr>
                <w:b/>
                <w:sz w:val="24"/>
                <w:szCs w:val="24"/>
              </w:rPr>
              <w:t>Βάλε τα ρήματα</w:t>
            </w:r>
            <w:r w:rsidRPr="00307C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στον Ενεστώτα:</w:t>
            </w:r>
            <w:r w:rsidRPr="0012222D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απλό</w:t>
            </w:r>
            <w:r w:rsidRPr="0012222D">
              <w:rPr>
                <w:b/>
                <w:sz w:val="24"/>
                <w:szCs w:val="24"/>
              </w:rPr>
              <w:t>, 2.</w:t>
            </w:r>
            <w:r>
              <w:rPr>
                <w:b/>
                <w:sz w:val="24"/>
                <w:szCs w:val="24"/>
              </w:rPr>
              <w:t>διαρκείας</w:t>
            </w:r>
            <w:r w:rsidRPr="0012222D">
              <w:rPr>
                <w:b/>
                <w:sz w:val="24"/>
                <w:szCs w:val="24"/>
              </w:rPr>
              <w:t>.</w:t>
            </w:r>
          </w:p>
        </w:tc>
      </w:tr>
    </w:tbl>
    <w:p w:rsidR="00104F93" w:rsidRDefault="00104F93" w:rsidP="00104F93">
      <w:pPr>
        <w:jc w:val="center"/>
        <w:rPr>
          <w:sz w:val="36"/>
          <w:szCs w:val="36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Style w:val="Web1"/>
        <w:tblW w:w="6806" w:type="dxa"/>
        <w:tblInd w:w="1424" w:type="dxa"/>
        <w:tblLook w:val="01E0"/>
      </w:tblPr>
      <w:tblGrid>
        <w:gridCol w:w="6806"/>
      </w:tblGrid>
      <w:tr w:rsidR="00104F93" w:rsidRPr="0012222D" w:rsidTr="00104F93">
        <w:trPr>
          <w:cnfStyle w:val="100000000000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Default="00104F93" w:rsidP="00104F9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Mirto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</w:t>
            </w:r>
            <w:r w:rsidRPr="00307C00">
              <w:rPr>
                <w:sz w:val="24"/>
                <w:szCs w:val="24"/>
                <w:lang w:val="en-GB"/>
              </w:rPr>
              <w:t>________</w:t>
            </w:r>
            <w:r w:rsidRPr="0012222D">
              <w:rPr>
                <w:sz w:val="24"/>
                <w:szCs w:val="24"/>
                <w:lang w:val="en-US"/>
              </w:rPr>
              <w:t xml:space="preserve">_ </w:t>
            </w:r>
            <w:r>
              <w:rPr>
                <w:sz w:val="24"/>
                <w:szCs w:val="24"/>
                <w:lang w:val="en-US"/>
              </w:rPr>
              <w:t>Toy Story now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  <w:p w:rsidR="00104F93" w:rsidRPr="0012222D" w:rsidRDefault="00104F93" w:rsidP="00104F9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She ____</w:t>
            </w:r>
            <w:r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  <w:lang w:val="en-US"/>
              </w:rPr>
              <w:t>____ this cartoon. (love)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Default="00104F93" w:rsidP="00104F9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Penny</w:t>
            </w:r>
            <w:r w:rsidRPr="0012222D">
              <w:rPr>
                <w:sz w:val="24"/>
                <w:szCs w:val="24"/>
                <w:lang w:val="en-US"/>
              </w:rPr>
              <w:t>__</w:t>
            </w:r>
            <w:r w:rsidRPr="00104F93">
              <w:rPr>
                <w:sz w:val="24"/>
                <w:szCs w:val="24"/>
                <w:lang w:val="en-US"/>
              </w:rPr>
              <w:t>___</w:t>
            </w:r>
            <w:r w:rsidRPr="0012222D">
              <w:rPr>
                <w:sz w:val="24"/>
                <w:szCs w:val="24"/>
                <w:lang w:val="en-US"/>
              </w:rPr>
              <w:t xml:space="preserve">______ </w:t>
            </w:r>
            <w:r>
              <w:rPr>
                <w:sz w:val="24"/>
                <w:szCs w:val="24"/>
                <w:lang w:val="en-US"/>
              </w:rPr>
              <w:t>bean soup now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cook)</w:t>
            </w:r>
          </w:p>
          <w:p w:rsidR="00104F93" w:rsidRPr="0012222D" w:rsidRDefault="00104F93" w:rsidP="00104F9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It _____</w:t>
            </w: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en-US"/>
              </w:rPr>
              <w:t>____ delicious! (smell)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Default="00104F93" w:rsidP="00104F9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They</w:t>
            </w:r>
            <w:r w:rsidRPr="0012222D">
              <w:rPr>
                <w:sz w:val="24"/>
                <w:szCs w:val="24"/>
                <w:lang w:val="en-US"/>
              </w:rPr>
              <w:t xml:space="preserve"> ___</w:t>
            </w:r>
            <w:r w:rsidRPr="00307C00">
              <w:rPr>
                <w:sz w:val="24"/>
                <w:szCs w:val="24"/>
                <w:lang w:val="en-GB"/>
              </w:rPr>
              <w:t>______</w:t>
            </w:r>
            <w:r w:rsidRPr="0012222D">
              <w:rPr>
                <w:sz w:val="24"/>
                <w:szCs w:val="24"/>
                <w:lang w:val="en-US"/>
              </w:rPr>
              <w:t xml:space="preserve">___ </w:t>
            </w:r>
            <w:r>
              <w:rPr>
                <w:sz w:val="24"/>
                <w:szCs w:val="24"/>
                <w:lang w:val="en-US"/>
              </w:rPr>
              <w:t>at the sky now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look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  <w:p w:rsidR="00104F93" w:rsidRPr="0012222D" w:rsidRDefault="00104F93" w:rsidP="00104F9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They______</w:t>
            </w:r>
            <w:r w:rsidRPr="00307C00">
              <w:rPr>
                <w:sz w:val="24"/>
                <w:szCs w:val="24"/>
                <w:lang w:val="en-GB"/>
              </w:rPr>
              <w:t>____</w:t>
            </w:r>
            <w:r>
              <w:rPr>
                <w:sz w:val="24"/>
                <w:szCs w:val="24"/>
                <w:lang w:val="en-US"/>
              </w:rPr>
              <w:t>_____ a lot of clouds (see)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Michael</w:t>
            </w:r>
            <w:r w:rsidRPr="0012222D">
              <w:rPr>
                <w:sz w:val="24"/>
                <w:szCs w:val="24"/>
                <w:lang w:val="en-US"/>
              </w:rPr>
              <w:t xml:space="preserve"> __</w:t>
            </w:r>
            <w:r w:rsidRPr="00307C00">
              <w:rPr>
                <w:sz w:val="24"/>
                <w:szCs w:val="24"/>
                <w:lang w:val="en-GB"/>
              </w:rPr>
              <w:t>__</w:t>
            </w:r>
            <w:r w:rsidRPr="0012222D">
              <w:rPr>
                <w:sz w:val="24"/>
                <w:szCs w:val="24"/>
                <w:lang w:val="en-US"/>
              </w:rPr>
              <w:t xml:space="preserve">____ </w:t>
            </w:r>
            <w:r>
              <w:rPr>
                <w:sz w:val="24"/>
                <w:szCs w:val="24"/>
                <w:lang w:val="en-US"/>
              </w:rPr>
              <w:t>his computer now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fix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 He _</w:t>
            </w:r>
            <w:r w:rsidRPr="00104F93">
              <w:rPr>
                <w:sz w:val="24"/>
                <w:szCs w:val="24"/>
                <w:lang w:val="en-US"/>
              </w:rPr>
              <w:t>_________</w:t>
            </w:r>
            <w:r>
              <w:rPr>
                <w:sz w:val="24"/>
                <w:szCs w:val="24"/>
                <w:lang w:val="en-US"/>
              </w:rPr>
              <w:t>_______ a little help. (need)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2222D">
              <w:rPr>
                <w:sz w:val="24"/>
                <w:szCs w:val="24"/>
                <w:lang w:val="en-US"/>
              </w:rPr>
              <w:t>_____</w:t>
            </w:r>
            <w:r w:rsidRPr="00307C00">
              <w:rPr>
                <w:sz w:val="24"/>
                <w:szCs w:val="24"/>
                <w:lang w:val="en-GB"/>
              </w:rPr>
              <w:t>__</w:t>
            </w:r>
            <w:r w:rsidRPr="0012222D">
              <w:rPr>
                <w:sz w:val="24"/>
                <w:szCs w:val="24"/>
                <w:lang w:val="en-US"/>
              </w:rPr>
              <w:t xml:space="preserve">___ </w:t>
            </w:r>
            <w:proofErr w:type="gramStart"/>
            <w:r w:rsidRPr="0012222D">
              <w:rPr>
                <w:sz w:val="24"/>
                <w:szCs w:val="24"/>
                <w:lang w:val="en-US"/>
              </w:rPr>
              <w:t xml:space="preserve">a  </w:t>
            </w:r>
            <w:r>
              <w:rPr>
                <w:sz w:val="24"/>
                <w:szCs w:val="24"/>
                <w:lang w:val="en-US"/>
              </w:rPr>
              <w:t>chocolate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cake now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eat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___</w:t>
            </w: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lang w:val="en-US"/>
              </w:rPr>
              <w:t>_______ yummy! (taste)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04F93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Jim</w:t>
            </w:r>
            <w:r w:rsidRPr="0012222D">
              <w:rPr>
                <w:sz w:val="24"/>
                <w:szCs w:val="24"/>
                <w:lang w:val="en-US"/>
              </w:rPr>
              <w:t xml:space="preserve"> _</w:t>
            </w:r>
            <w:r w:rsidRPr="00307C00">
              <w:rPr>
                <w:sz w:val="24"/>
                <w:szCs w:val="24"/>
                <w:lang w:val="en-GB"/>
              </w:rPr>
              <w:t>_______</w:t>
            </w:r>
            <w:r w:rsidRPr="0012222D">
              <w:rPr>
                <w:sz w:val="24"/>
                <w:szCs w:val="24"/>
                <w:lang w:val="en-US"/>
              </w:rPr>
              <w:t>___</w:t>
            </w:r>
            <w:r w:rsidRPr="00307C00">
              <w:rPr>
                <w:sz w:val="24"/>
                <w:szCs w:val="24"/>
                <w:lang w:val="en-GB"/>
              </w:rPr>
              <w:t>_____</w:t>
            </w:r>
            <w:r w:rsidRPr="0012222D">
              <w:rPr>
                <w:sz w:val="24"/>
                <w:szCs w:val="24"/>
                <w:lang w:val="en-US"/>
              </w:rPr>
              <w:t xml:space="preserve">_ </w:t>
            </w:r>
            <w:r>
              <w:rPr>
                <w:sz w:val="24"/>
                <w:szCs w:val="24"/>
                <w:lang w:val="en-US"/>
              </w:rPr>
              <w:t>a test now</w:t>
            </w:r>
            <w:r w:rsidRPr="0012222D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write</w:t>
            </w:r>
            <w:r w:rsidRPr="0012222D">
              <w:rPr>
                <w:sz w:val="24"/>
                <w:szCs w:val="24"/>
                <w:lang w:val="en-US"/>
              </w:rPr>
              <w:t>).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04F93" w:rsidRPr="0012222D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 _______ all the answers. (know)</w:t>
            </w:r>
          </w:p>
        </w:tc>
      </w:tr>
      <w:tr w:rsidR="00104F93" w:rsidRPr="00307C00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307C00" w:rsidRDefault="00104F93" w:rsidP="00104F93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idea ____________ great! (sound)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Electra _____</w:t>
            </w:r>
            <w:r w:rsidRPr="0012222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 new pair of shoes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need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Panos</w:t>
            </w:r>
            <w:proofErr w:type="spellEnd"/>
            <w:r w:rsidRPr="0012222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Style w:val="gapspan"/>
                <w:sz w:val="24"/>
                <w:szCs w:val="24"/>
                <w:lang w:val="en-GB"/>
              </w:rPr>
              <w:t>________</w:t>
            </w:r>
            <w:r w:rsidRPr="0012222D">
              <w:rPr>
                <w:rStyle w:val="gapspan"/>
                <w:sz w:val="24"/>
                <w:szCs w:val="24"/>
                <w:lang w:val="en-GB"/>
              </w:rPr>
              <w:t>_</w:t>
            </w:r>
            <w:r>
              <w:rPr>
                <w:sz w:val="24"/>
                <w:szCs w:val="24"/>
                <w:lang w:val="en-US"/>
              </w:rPr>
              <w:t>to rock music now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listen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He __________________ excited! (look)</w:t>
            </w:r>
          </w:p>
        </w:tc>
      </w:tr>
      <w:tr w:rsidR="00104F93" w:rsidRPr="0012222D" w:rsidTr="00104F93">
        <w:trPr>
          <w:trHeight w:val="304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 w:rsidRPr="0012222D">
              <w:rPr>
                <w:sz w:val="24"/>
                <w:szCs w:val="24"/>
                <w:lang w:val="en-US"/>
              </w:rPr>
              <w:t>Our cat __</w:t>
            </w:r>
            <w:r>
              <w:rPr>
                <w:sz w:val="24"/>
                <w:szCs w:val="24"/>
                <w:lang w:val="en-US"/>
              </w:rPr>
              <w:t>_______</w:t>
            </w:r>
            <w:r w:rsidRPr="0012222D">
              <w:rPr>
                <w:sz w:val="24"/>
                <w:szCs w:val="24"/>
                <w:lang w:val="en-US"/>
              </w:rPr>
              <w:t>___</w:t>
            </w:r>
            <w:proofErr w:type="gramStart"/>
            <w:r w:rsidRPr="0012222D">
              <w:rPr>
                <w:sz w:val="24"/>
                <w:szCs w:val="24"/>
                <w:lang w:val="en-US"/>
              </w:rPr>
              <w:t xml:space="preserve">_  </w:t>
            </w:r>
            <w:r>
              <w:rPr>
                <w:sz w:val="24"/>
                <w:szCs w:val="24"/>
                <w:lang w:val="en-US"/>
              </w:rPr>
              <w:t>fish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bones</w:t>
            </w:r>
            <w:r w:rsidRPr="0012222D">
              <w:rPr>
                <w:sz w:val="24"/>
                <w:szCs w:val="24"/>
                <w:lang w:val="en-US"/>
              </w:rPr>
              <w:t>. (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12222D">
              <w:rPr>
                <w:sz w:val="24"/>
                <w:szCs w:val="24"/>
                <w:lang w:val="en-US"/>
              </w:rPr>
              <w:t>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Bill</w:t>
            </w:r>
            <w:r w:rsidRPr="0012222D">
              <w:rPr>
                <w:sz w:val="24"/>
                <w:szCs w:val="24"/>
                <w:lang w:val="en-US"/>
              </w:rPr>
              <w:t xml:space="preserve"> </w:t>
            </w:r>
            <w:r w:rsidRPr="0012222D">
              <w:rPr>
                <w:rStyle w:val="gapspan"/>
                <w:sz w:val="24"/>
                <w:szCs w:val="24"/>
                <w:lang w:val="en-GB"/>
              </w:rPr>
              <w:t>_______________</w:t>
            </w:r>
            <w:r w:rsidRPr="0012222D">
              <w:rPr>
                <w:sz w:val="24"/>
                <w:szCs w:val="24"/>
                <w:lang w:val="en-US"/>
              </w:rPr>
              <w:t>the newspaper. (read)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tabs>
                <w:tab w:val="left" w:pos="0"/>
              </w:tabs>
              <w:spacing w:before="100" w:beforeAutospacing="1" w:after="100" w:afterAutospacing="1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 _______ sad (look)</w:t>
            </w:r>
          </w:p>
        </w:tc>
      </w:tr>
      <w:tr w:rsidR="00104F93" w:rsidRPr="0012222D" w:rsidTr="00104F93"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104F93" w:rsidRPr="0012222D" w:rsidRDefault="00104F93" w:rsidP="00104F93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rPr>
                <w:sz w:val="24"/>
                <w:szCs w:val="24"/>
                <w:lang w:val="en-US"/>
              </w:rPr>
            </w:pPr>
            <w:r w:rsidRPr="0012222D">
              <w:rPr>
                <w:sz w:val="24"/>
                <w:szCs w:val="24"/>
                <w:lang w:val="en-US"/>
              </w:rPr>
              <w:t>Their dog</w:t>
            </w:r>
            <w:r>
              <w:rPr>
                <w:sz w:val="24"/>
                <w:szCs w:val="24"/>
                <w:lang w:val="en-GB"/>
              </w:rPr>
              <w:t>_________</w:t>
            </w:r>
            <w:r w:rsidRPr="0012222D">
              <w:rPr>
                <w:sz w:val="24"/>
                <w:szCs w:val="24"/>
                <w:lang w:val="en-GB"/>
              </w:rPr>
              <w:t>___</w:t>
            </w:r>
            <w:r w:rsidRPr="0012222D">
              <w:rPr>
                <w:sz w:val="24"/>
                <w:szCs w:val="24"/>
                <w:lang w:val="en-US"/>
              </w:rPr>
              <w:t xml:space="preserve"> a lot of toys. (have)</w:t>
            </w:r>
          </w:p>
        </w:tc>
      </w:tr>
    </w:tbl>
    <w:p w:rsidR="00104F93" w:rsidRDefault="00104F93" w:rsidP="00104F93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Style w:val="a3"/>
        <w:tblW w:w="6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04"/>
      </w:tblGrid>
      <w:tr w:rsidR="00104F93" w:rsidRPr="00485641" w:rsidTr="00654CC2">
        <w:trPr>
          <w:jc w:val="center"/>
        </w:trPr>
        <w:tc>
          <w:tcPr>
            <w:tcW w:w="6604" w:type="dxa"/>
            <w:shd w:val="clear" w:color="auto" w:fill="C6D9F1" w:themeFill="text2" w:themeFillTint="33"/>
          </w:tcPr>
          <w:p w:rsidR="00104F93" w:rsidRPr="00485641" w:rsidRDefault="00104F93" w:rsidP="00104F93">
            <w:pPr>
              <w:spacing w:line="360" w:lineRule="auto"/>
              <w:ind w:right="-392"/>
              <w:jc w:val="center"/>
              <w:rPr>
                <w:b/>
                <w:sz w:val="24"/>
                <w:szCs w:val="24"/>
              </w:rPr>
            </w:pPr>
            <w:r w:rsidRPr="00485641">
              <w:rPr>
                <w:b/>
                <w:sz w:val="24"/>
                <w:szCs w:val="24"/>
              </w:rPr>
              <w:t>Συμπλήρωσε τις ερωτήσεις</w:t>
            </w:r>
          </w:p>
        </w:tc>
      </w:tr>
      <w:tr w:rsidR="00104F93" w:rsidTr="00654CC2">
        <w:trPr>
          <w:jc w:val="center"/>
        </w:trPr>
        <w:tc>
          <w:tcPr>
            <w:tcW w:w="6604" w:type="dxa"/>
          </w:tcPr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42D6B">
              <w:rPr>
                <w:sz w:val="24"/>
                <w:szCs w:val="24"/>
                <w:lang w:val="en-GB"/>
              </w:rPr>
              <w:t xml:space="preserve">_______ </w:t>
            </w:r>
            <w:proofErr w:type="gramStart"/>
            <w:r>
              <w:rPr>
                <w:sz w:val="24"/>
                <w:szCs w:val="24"/>
                <w:lang w:val="en-US"/>
              </w:rPr>
              <w:t>she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________ the dog now? (wash)</w:t>
            </w:r>
          </w:p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______ </w:t>
            </w:r>
            <w:proofErr w:type="gramStart"/>
            <w:r>
              <w:rPr>
                <w:sz w:val="24"/>
                <w:szCs w:val="24"/>
                <w:lang w:val="en-US"/>
              </w:rPr>
              <w:t>you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really _____ horror films? (like)</w:t>
            </w:r>
          </w:p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_______ </w:t>
            </w:r>
            <w:proofErr w:type="gramStart"/>
            <w:r>
              <w:rPr>
                <w:sz w:val="24"/>
                <w:szCs w:val="24"/>
                <w:lang w:val="en-US"/>
              </w:rPr>
              <w:t>she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______ learn German this year?</w:t>
            </w:r>
          </w:p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______ </w:t>
            </w:r>
            <w:proofErr w:type="gramStart"/>
            <w:r>
              <w:rPr>
                <w:sz w:val="24"/>
                <w:szCs w:val="24"/>
                <w:lang w:val="en-US"/>
              </w:rPr>
              <w:t>you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______ this silly story? (believe)</w:t>
            </w:r>
          </w:p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 Maria _______ at the moment?</w:t>
            </w:r>
          </w:p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______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Helena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_______chess to board games? (prefer)</w:t>
            </w:r>
          </w:p>
          <w:p w:rsidR="00104F93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_____ </w:t>
            </w:r>
            <w:proofErr w:type="gramStart"/>
            <w:r>
              <w:rPr>
                <w:sz w:val="24"/>
                <w:szCs w:val="24"/>
                <w:lang w:val="en-US"/>
              </w:rPr>
              <w:t>they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______ in the park now? (play)</w:t>
            </w:r>
          </w:p>
          <w:p w:rsidR="00104F93" w:rsidRPr="00242D6B" w:rsidRDefault="00104F93" w:rsidP="00104F93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 you really _____ that?(mean)</w:t>
            </w:r>
          </w:p>
        </w:tc>
      </w:tr>
    </w:tbl>
    <w:p w:rsidR="00104F93" w:rsidRDefault="00104F93" w:rsidP="00104F93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Style w:val="a3"/>
        <w:tblW w:w="8931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31"/>
      </w:tblGrid>
      <w:tr w:rsidR="00104F93" w:rsidRPr="00485641" w:rsidTr="00104F93">
        <w:trPr>
          <w:jc w:val="center"/>
        </w:trPr>
        <w:tc>
          <w:tcPr>
            <w:tcW w:w="8931" w:type="dxa"/>
            <w:shd w:val="clear" w:color="auto" w:fill="C6D9F1" w:themeFill="text2" w:themeFillTint="33"/>
          </w:tcPr>
          <w:p w:rsidR="00104F93" w:rsidRPr="00485641" w:rsidRDefault="00104F93" w:rsidP="00A038D5">
            <w:pPr>
              <w:jc w:val="center"/>
              <w:rPr>
                <w:b/>
                <w:sz w:val="24"/>
                <w:szCs w:val="24"/>
              </w:rPr>
            </w:pPr>
            <w:r w:rsidRPr="00485641">
              <w:rPr>
                <w:b/>
                <w:sz w:val="24"/>
                <w:szCs w:val="24"/>
              </w:rPr>
              <w:t>Συμπλήρωσε τις αρνήσεις</w:t>
            </w:r>
          </w:p>
        </w:tc>
      </w:tr>
      <w:tr w:rsidR="00104F93" w:rsidRPr="00242D6B" w:rsidTr="00104F93">
        <w:trPr>
          <w:jc w:val="center"/>
        </w:trPr>
        <w:tc>
          <w:tcPr>
            <w:tcW w:w="8931" w:type="dxa"/>
          </w:tcPr>
          <w:p w:rsidR="00104F93" w:rsidRDefault="00104F93" w:rsidP="00104F93">
            <w:pPr>
              <w:numPr>
                <w:ilvl w:val="1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 (look) for a green dress because she ______ (like) this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104F93" w:rsidRDefault="00104F93" w:rsidP="00104F93">
            <w:pPr>
              <w:numPr>
                <w:ilvl w:val="1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_________ (eat) this cheese now because it ________ (smell) good. </w:t>
            </w:r>
          </w:p>
          <w:p w:rsidR="00104F93" w:rsidRDefault="00104F93" w:rsidP="00104F93">
            <w:pPr>
              <w:numPr>
                <w:ilvl w:val="1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Ted ________ (write) the test because he _______ (remember) anything.</w:t>
            </w:r>
          </w:p>
          <w:p w:rsidR="00104F93" w:rsidRDefault="00104F93" w:rsidP="00104F93">
            <w:pPr>
              <w:numPr>
                <w:ilvl w:val="1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Michael and </w:t>
            </w:r>
            <w:proofErr w:type="spellStart"/>
            <w:r>
              <w:rPr>
                <w:sz w:val="24"/>
                <w:szCs w:val="24"/>
                <w:lang w:val="en-US"/>
              </w:rPr>
              <w:t>Panos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_______</w:t>
            </w:r>
            <w:proofErr w:type="gramStart"/>
            <w:r>
              <w:rPr>
                <w:sz w:val="24"/>
                <w:szCs w:val="24"/>
                <w:lang w:val="en-US"/>
              </w:rPr>
              <w:t>_(</w:t>
            </w:r>
            <w:proofErr w:type="gramEnd"/>
            <w:r>
              <w:rPr>
                <w:sz w:val="24"/>
                <w:szCs w:val="24"/>
                <w:lang w:val="en-US"/>
              </w:rPr>
              <w:t>do) this exercise because they ________(understand ) it.</w:t>
            </w:r>
          </w:p>
          <w:p w:rsidR="00104F93" w:rsidRDefault="00104F93" w:rsidP="00104F93">
            <w:pPr>
              <w:numPr>
                <w:ilvl w:val="1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 __________ (study) now because we ________</w:t>
            </w:r>
            <w:proofErr w:type="gramStart"/>
            <w:r>
              <w:rPr>
                <w:sz w:val="24"/>
                <w:szCs w:val="24"/>
                <w:lang w:val="en-US"/>
              </w:rPr>
              <w:t>_(</w:t>
            </w:r>
            <w:proofErr w:type="gramEnd"/>
            <w:r>
              <w:rPr>
                <w:sz w:val="24"/>
                <w:szCs w:val="24"/>
                <w:lang w:val="en-US"/>
              </w:rPr>
              <w:t>want) to study.</w:t>
            </w:r>
          </w:p>
          <w:p w:rsidR="00104F93" w:rsidRPr="00242D6B" w:rsidRDefault="00104F93" w:rsidP="00104F93">
            <w:pPr>
              <w:numPr>
                <w:ilvl w:val="1"/>
                <w:numId w:val="5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Angelina _________</w:t>
            </w:r>
            <w:proofErr w:type="gramStart"/>
            <w:r>
              <w:rPr>
                <w:sz w:val="24"/>
                <w:szCs w:val="24"/>
                <w:lang w:val="en-US"/>
              </w:rPr>
              <w:t>_(</w:t>
            </w:r>
            <w:proofErr w:type="gramEnd"/>
            <w:r>
              <w:rPr>
                <w:sz w:val="24"/>
                <w:szCs w:val="24"/>
                <w:lang w:val="en-US"/>
              </w:rPr>
              <w:t>listen) to them because she ________(believe) their stories.</w:t>
            </w:r>
          </w:p>
        </w:tc>
      </w:tr>
    </w:tbl>
    <w:p w:rsidR="006D19AB" w:rsidRPr="00104F93" w:rsidRDefault="006D19AB" w:rsidP="00104F93">
      <w:pPr>
        <w:spacing w:line="360" w:lineRule="auto"/>
        <w:rPr>
          <w:lang w:val="en-US"/>
        </w:rPr>
      </w:pPr>
    </w:p>
    <w:sectPr w:rsidR="006D19AB" w:rsidRPr="00104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69"/>
    <w:multiLevelType w:val="hybridMultilevel"/>
    <w:tmpl w:val="0F00AF82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BAE3F1E"/>
    <w:multiLevelType w:val="hybridMultilevel"/>
    <w:tmpl w:val="7E481712"/>
    <w:lvl w:ilvl="0" w:tplc="0DE4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9028D79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36735E"/>
    <w:multiLevelType w:val="hybridMultilevel"/>
    <w:tmpl w:val="52C851D4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EED4AD4"/>
    <w:multiLevelType w:val="hybridMultilevel"/>
    <w:tmpl w:val="F27AB32E"/>
    <w:lvl w:ilvl="0" w:tplc="9028D7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21147E"/>
    <w:multiLevelType w:val="hybridMultilevel"/>
    <w:tmpl w:val="88D4942A"/>
    <w:lvl w:ilvl="0" w:tplc="61207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04F93"/>
    <w:rsid w:val="00104F93"/>
    <w:rsid w:val="00654CC2"/>
    <w:rsid w:val="006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10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apspan">
    <w:name w:val="gapspan"/>
    <w:basedOn w:val="a0"/>
    <w:rsid w:val="00104F9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2020-04-01T08:05:00Z</dcterms:created>
  <dcterms:modified xsi:type="dcterms:W3CDTF">2020-04-01T08:18:00Z</dcterms:modified>
</cp:coreProperties>
</file>